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06B4" w14:textId="77777777" w:rsidR="003643B1" w:rsidRDefault="003643B1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32D226FF" w14:textId="77777777" w:rsidR="007D3DE4" w:rsidRPr="007D3DE4" w:rsidRDefault="007D3DE4" w:rsidP="007D3DE4">
      <w:pPr>
        <w:widowControl w:val="0"/>
        <w:autoSpaceDE w:val="0"/>
        <w:autoSpaceDN w:val="0"/>
        <w:spacing w:before="109" w:after="0" w:line="240" w:lineRule="auto"/>
        <w:rPr>
          <w:rFonts w:eastAsia="Arial" w:cstheme="minorHAnsi"/>
          <w:b/>
          <w:sz w:val="28"/>
          <w:szCs w:val="28"/>
          <w:lang w:val="en-US"/>
        </w:rPr>
      </w:pPr>
      <w:r w:rsidRPr="007D3DE4">
        <w:rPr>
          <w:rFonts w:eastAsia="Arial" w:cstheme="minorHAnsi"/>
          <w:b/>
          <w:sz w:val="28"/>
          <w:szCs w:val="28"/>
          <w:lang w:val="en-US"/>
        </w:rPr>
        <w:t xml:space="preserve">Person Specification </w:t>
      </w:r>
      <w:r>
        <w:rPr>
          <w:rFonts w:eastAsia="Arial" w:cstheme="minorHAnsi"/>
          <w:b/>
          <w:sz w:val="28"/>
          <w:szCs w:val="28"/>
          <w:lang w:val="en-US"/>
        </w:rPr>
        <w:t>-</w:t>
      </w:r>
      <w:r w:rsidRPr="007D3DE4">
        <w:rPr>
          <w:rFonts w:eastAsia="Arial" w:cstheme="minorHAnsi"/>
          <w:b/>
          <w:sz w:val="28"/>
          <w:szCs w:val="28"/>
          <w:lang w:val="en-US"/>
        </w:rPr>
        <w:t xml:space="preserve"> Finance Lead </w:t>
      </w:r>
    </w:p>
    <w:p w14:paraId="432EC500" w14:textId="77777777" w:rsid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</w:p>
    <w:p w14:paraId="74486BF6" w14:textId="77777777" w:rsidR="00AE25DA" w:rsidRP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  <w:r w:rsidRPr="007D3DE4">
        <w:rPr>
          <w:rFonts w:eastAsia="Arial" w:cstheme="minorHAnsi"/>
          <w:b/>
          <w:lang w:val="en-US"/>
        </w:rPr>
        <w:t>It is expected that the successful candidate will satisfy the following specification</w:t>
      </w:r>
      <w:r>
        <w:rPr>
          <w:rFonts w:eastAsia="Arial" w:cstheme="minorHAnsi"/>
          <w:b/>
          <w:lang w:val="en-US"/>
        </w:rPr>
        <w:t>:</w:t>
      </w:r>
    </w:p>
    <w:p w14:paraId="1962A9D7" w14:textId="77777777" w:rsidR="007D3DE4" w:rsidRDefault="007D3DE4" w:rsidP="007D3DE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1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6805"/>
        <w:gridCol w:w="1558"/>
      </w:tblGrid>
      <w:tr w:rsidR="007D3DE4" w14:paraId="703F4113" w14:textId="77777777" w:rsidTr="00BB14B8">
        <w:trPr>
          <w:trHeight w:val="260"/>
        </w:trPr>
        <w:tc>
          <w:tcPr>
            <w:tcW w:w="1746" w:type="dxa"/>
            <w:shd w:val="clear" w:color="auto" w:fill="EAF1DD" w:themeFill="accent3" w:themeFillTint="33"/>
          </w:tcPr>
          <w:p w14:paraId="791A5F1D" w14:textId="77777777" w:rsidR="007D3DE4" w:rsidRPr="00BB14B8" w:rsidRDefault="007D3DE4" w:rsidP="00EA3066">
            <w:pPr>
              <w:pStyle w:val="TableParagraph"/>
              <w:spacing w:line="258" w:lineRule="exact"/>
              <w:ind w:left="103" w:firstLine="0"/>
              <w:rPr>
                <w:rFonts w:asciiTheme="minorHAnsi" w:hAnsiTheme="minorHAnsi" w:cstheme="minorHAnsi"/>
                <w:b/>
              </w:rPr>
            </w:pPr>
            <w:r w:rsidRPr="00BB14B8">
              <w:rPr>
                <w:rFonts w:asciiTheme="minorHAnsi" w:hAnsiTheme="minorHAnsi" w:cstheme="minorHAnsi"/>
                <w:b/>
              </w:rPr>
              <w:t>Specification</w:t>
            </w:r>
          </w:p>
        </w:tc>
        <w:tc>
          <w:tcPr>
            <w:tcW w:w="680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03BFDCB7" w14:textId="77777777" w:rsidR="007D3DE4" w:rsidRPr="00BB14B8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  <w:r w:rsidRPr="00BB14B8">
              <w:rPr>
                <w:rFonts w:asciiTheme="minorHAnsi" w:hAnsiTheme="minorHAnsi" w:cstheme="minorHAnsi"/>
                <w:b/>
              </w:rPr>
              <w:t>Essential</w:t>
            </w:r>
          </w:p>
          <w:p w14:paraId="728311A6" w14:textId="77777777" w:rsidR="007D3DE4" w:rsidRPr="00BB14B8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2948FDD9" w14:textId="77777777" w:rsidR="007D3DE4" w:rsidRPr="00BB14B8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  <w:r w:rsidRPr="00BB14B8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7D3DE4" w14:paraId="29EEA0FD" w14:textId="77777777" w:rsidTr="00BB14B8">
        <w:trPr>
          <w:trHeight w:val="740"/>
        </w:trPr>
        <w:tc>
          <w:tcPr>
            <w:tcW w:w="1746" w:type="dxa"/>
            <w:shd w:val="clear" w:color="auto" w:fill="EAF1DD" w:themeFill="accent3" w:themeFillTint="33"/>
          </w:tcPr>
          <w:p w14:paraId="45B06E89" w14:textId="77777777" w:rsidR="007D3DE4" w:rsidRPr="00BB14B8" w:rsidRDefault="007D3DE4" w:rsidP="009C24C7">
            <w:pPr>
              <w:pStyle w:val="TableParagraph"/>
              <w:spacing w:line="249" w:lineRule="exact"/>
              <w:ind w:left="103" w:firstLine="0"/>
              <w:jc w:val="both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14:paraId="1C8D68B2" w14:textId="13477907" w:rsidR="007D3DE4" w:rsidRPr="00BB14B8" w:rsidRDefault="007D3DE4" w:rsidP="009C24C7">
            <w:pPr>
              <w:pStyle w:val="TableParagraph"/>
              <w:tabs>
                <w:tab w:val="left" w:pos="384"/>
              </w:tabs>
              <w:spacing w:line="233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•</w:t>
            </w:r>
            <w:r w:rsidRPr="00BB14B8">
              <w:rPr>
                <w:rFonts w:asciiTheme="minorHAnsi" w:hAnsiTheme="minorHAnsi" w:cstheme="minorHAnsi"/>
              </w:rPr>
              <w:tab/>
              <w:t xml:space="preserve">Appropriate financial qualification(s) and / or significant experience in this </w:t>
            </w:r>
            <w:r w:rsidR="00257BDD">
              <w:rPr>
                <w:rFonts w:asciiTheme="minorHAnsi" w:hAnsiTheme="minorHAnsi" w:cstheme="minorHAnsi"/>
              </w:rPr>
              <w:t>sector.</w:t>
            </w:r>
          </w:p>
          <w:p w14:paraId="77F62FDB" w14:textId="545ECCC7" w:rsidR="00BB14B8" w:rsidRPr="00BB14B8" w:rsidRDefault="007D3DE4" w:rsidP="009C24C7">
            <w:pPr>
              <w:pStyle w:val="TableParagraph"/>
              <w:tabs>
                <w:tab w:val="left" w:pos="384"/>
              </w:tabs>
              <w:spacing w:line="233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•</w:t>
            </w:r>
            <w:r w:rsidRPr="00BB14B8">
              <w:rPr>
                <w:rFonts w:asciiTheme="minorHAnsi" w:hAnsiTheme="minorHAnsi" w:cstheme="minorHAnsi"/>
              </w:rPr>
              <w:tab/>
              <w:t xml:space="preserve">Sound general education </w:t>
            </w:r>
            <w:proofErr w:type="gramStart"/>
            <w:r w:rsidRPr="00BB14B8">
              <w:rPr>
                <w:rFonts w:asciiTheme="minorHAnsi" w:hAnsiTheme="minorHAnsi" w:cstheme="minorHAnsi"/>
              </w:rPr>
              <w:t>sufficient</w:t>
            </w:r>
            <w:proofErr w:type="gramEnd"/>
            <w:r w:rsidRPr="00BB14B8">
              <w:rPr>
                <w:rFonts w:asciiTheme="minorHAnsi" w:hAnsiTheme="minorHAnsi" w:cstheme="minorHAnsi"/>
              </w:rPr>
              <w:t xml:space="preserve"> to meet the operational and intellectual requirements of the post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3A96D16E" w14:textId="543F075A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233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 xml:space="preserve">GCSE Level for English and </w:t>
            </w:r>
            <w:proofErr w:type="spellStart"/>
            <w:r w:rsidRPr="00BB14B8">
              <w:rPr>
                <w:rFonts w:asciiTheme="minorHAnsi" w:hAnsiTheme="minorHAnsi" w:cstheme="minorHAnsi"/>
              </w:rPr>
              <w:t>Maths</w:t>
            </w:r>
            <w:proofErr w:type="spellEnd"/>
            <w:r w:rsidR="009C24C7">
              <w:rPr>
                <w:rFonts w:asciiTheme="minorHAnsi" w:hAnsiTheme="minorHAnsi" w:cstheme="minorHAnsi"/>
              </w:rPr>
              <w:t>.</w:t>
            </w:r>
          </w:p>
          <w:p w14:paraId="46ED3FF4" w14:textId="77777777" w:rsidR="007D3DE4" w:rsidRPr="00BB14B8" w:rsidRDefault="007D3DE4" w:rsidP="009C24C7">
            <w:pPr>
              <w:pStyle w:val="TableParagraph"/>
              <w:tabs>
                <w:tab w:val="left" w:pos="384"/>
              </w:tabs>
              <w:spacing w:line="233" w:lineRule="exact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16BB4910" w14:textId="77777777" w:rsidR="007D3DE4" w:rsidRPr="00BB14B8" w:rsidRDefault="007D3DE4" w:rsidP="009C24C7">
            <w:pPr>
              <w:pStyle w:val="TableParagraph"/>
              <w:ind w:left="182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D3DE4" w14:paraId="1596CB1B" w14:textId="77777777" w:rsidTr="00BB14B8">
        <w:trPr>
          <w:trHeight w:val="2240"/>
        </w:trPr>
        <w:tc>
          <w:tcPr>
            <w:tcW w:w="1746" w:type="dxa"/>
            <w:shd w:val="clear" w:color="auto" w:fill="EAF1DD" w:themeFill="accent3" w:themeFillTint="33"/>
          </w:tcPr>
          <w:p w14:paraId="42A2C9E6" w14:textId="77777777" w:rsidR="007D3DE4" w:rsidRPr="00BB14B8" w:rsidRDefault="007D3DE4" w:rsidP="009C24C7">
            <w:pPr>
              <w:pStyle w:val="TableParagraph"/>
              <w:spacing w:line="249" w:lineRule="exact"/>
              <w:ind w:left="103" w:firstLine="0"/>
              <w:jc w:val="both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14:paraId="7A285B09" w14:textId="145F9B7E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Evidence of finance, busines</w:t>
            </w:r>
            <w:r w:rsidR="00BB14B8">
              <w:rPr>
                <w:rFonts w:asciiTheme="minorHAnsi" w:hAnsiTheme="minorHAnsi" w:cstheme="minorHAnsi"/>
              </w:rPr>
              <w:t xml:space="preserve">s and administrative management </w:t>
            </w:r>
            <w:r w:rsidRPr="00BB14B8">
              <w:rPr>
                <w:rFonts w:asciiTheme="minorHAnsi" w:hAnsiTheme="minorHAnsi" w:cstheme="minorHAnsi"/>
              </w:rPr>
              <w:t>experience to support the day-to-day operation of a multi-site trust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79396A58" w14:textId="32DCFD20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Evidence of the ability to provide the trust with a high degree of financial knowledge relating to process and compliance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2AB19866" w14:textId="62E791FC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Experience of managing change and implementing new systems / procedures / controls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281C82E8" w14:textId="68D856D2" w:rsidR="007D3DE4" w:rsidRDefault="007D3DE4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Working knowledge of financial software / systems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68D6BABF" w14:textId="4717B574" w:rsidR="00B4080B" w:rsidRPr="00BB14B8" w:rsidRDefault="00B4080B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Knowledge of managing </w:t>
            </w:r>
            <w:proofErr w:type="spellStart"/>
            <w:r>
              <w:rPr>
                <w:rFonts w:asciiTheme="minorHAnsi" w:hAnsiTheme="minorHAnsi" w:cstheme="minorHAnsi"/>
              </w:rPr>
              <w:t>organisational</w:t>
            </w:r>
            <w:proofErr w:type="spellEnd"/>
            <w:r>
              <w:rPr>
                <w:rFonts w:asciiTheme="minorHAnsi" w:hAnsiTheme="minorHAnsi" w:cstheme="minorHAnsi"/>
              </w:rPr>
              <w:t xml:space="preserve"> payroll system</w:t>
            </w:r>
            <w:r w:rsidR="009C24C7">
              <w:rPr>
                <w:rFonts w:asciiTheme="minorHAnsi" w:hAnsiTheme="minorHAnsi" w:cstheme="minorHAnsi"/>
              </w:rPr>
              <w:t>s.</w:t>
            </w:r>
          </w:p>
          <w:p w14:paraId="10C721A2" w14:textId="73990931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The ability to work at both strategic and operational level</w:t>
            </w:r>
            <w:r w:rsidR="00257BDD">
              <w:rPr>
                <w:rFonts w:asciiTheme="minorHAnsi" w:hAnsiTheme="minorHAnsi" w:cstheme="minorHAnsi"/>
              </w:rPr>
              <w:t>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4261FB13" w14:textId="510285C6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Conversant and up-to-date with general financial regulations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43E9DCB9" w14:textId="68D2E933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Ability to prepare and present highly accurate financial reports combined with operational experience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7DC5705B" w14:textId="7E49356C" w:rsidR="007D3DE4" w:rsidRPr="00BB14B8" w:rsidRDefault="00257BDD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in setting and monitoring school budgets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1A745A62" w14:textId="59935FA7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Knowledge of the implications of VAT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7CBC16DF" w14:textId="05C96768" w:rsidR="007D3DE4" w:rsidRPr="00BB14B8" w:rsidRDefault="007D3DE4" w:rsidP="009C24C7">
            <w:pPr>
              <w:pStyle w:val="TableParagraph"/>
              <w:numPr>
                <w:ilvl w:val="0"/>
                <w:numId w:val="9"/>
              </w:numPr>
              <w:spacing w:line="250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Sound working knowledge and understanding of methods of ordering, contracts, purchasing, value for money and best value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56C66ED5" w14:textId="620E4B8B" w:rsidR="007D3DE4" w:rsidRPr="00BB14B8" w:rsidRDefault="007D3DE4" w:rsidP="009C24C7">
            <w:pPr>
              <w:pStyle w:val="TableParagraph"/>
              <w:ind w:left="182" w:right="222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D3DE4" w14:paraId="2B02E8CB" w14:textId="77777777" w:rsidTr="00BB14B8">
        <w:trPr>
          <w:trHeight w:val="3132"/>
        </w:trPr>
        <w:tc>
          <w:tcPr>
            <w:tcW w:w="1746" w:type="dxa"/>
            <w:shd w:val="clear" w:color="auto" w:fill="EAF1DD" w:themeFill="accent3" w:themeFillTint="33"/>
          </w:tcPr>
          <w:p w14:paraId="54FA8999" w14:textId="77777777" w:rsidR="007D3DE4" w:rsidRPr="00BB14B8" w:rsidRDefault="007D3DE4" w:rsidP="009C24C7">
            <w:pPr>
              <w:pStyle w:val="TableParagraph"/>
              <w:ind w:left="103" w:right="165" w:firstLine="0"/>
              <w:jc w:val="both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Leadership and Management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14:paraId="2EBD0EAF" w14:textId="1A90BD2D" w:rsidR="007D3DE4" w:rsidRPr="00BB14B8" w:rsidRDefault="007D3DE4" w:rsidP="009C24C7">
            <w:pPr>
              <w:pStyle w:val="TableParagraph"/>
              <w:numPr>
                <w:ilvl w:val="0"/>
                <w:numId w:val="10"/>
              </w:numPr>
              <w:spacing w:before="1"/>
              <w:ind w:left="467" w:right="332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Successful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evidence</w:t>
            </w:r>
            <w:r w:rsidRPr="00BB14B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of</w:t>
            </w:r>
            <w:r w:rsidRPr="00BB14B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leading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whole</w:t>
            </w:r>
            <w:r w:rsidRPr="00BB14B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school</w:t>
            </w:r>
            <w:r w:rsidRPr="00BB14B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finance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initiatives and implementing agreed</w:t>
            </w:r>
            <w:r w:rsidRPr="00BB14B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outcomes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25E909A5" w14:textId="3E49F058" w:rsidR="007D3DE4" w:rsidRPr="00BB14B8" w:rsidRDefault="007D3DE4" w:rsidP="009C24C7">
            <w:pPr>
              <w:pStyle w:val="TableParagraph"/>
              <w:numPr>
                <w:ilvl w:val="0"/>
                <w:numId w:val="10"/>
              </w:numPr>
              <w:ind w:left="467" w:right="185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Successful</w:t>
            </w:r>
            <w:r w:rsidRPr="00BB14B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evidence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of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leading</w:t>
            </w:r>
            <w:r w:rsidRPr="00BB14B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collaborative</w:t>
            </w:r>
            <w:r w:rsidRPr="00BB14B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activities</w:t>
            </w:r>
            <w:r w:rsidRPr="00BB14B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with</w:t>
            </w:r>
            <w:r w:rsidRPr="00BB14B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other</w:t>
            </w:r>
            <w:r w:rsidRPr="00BB14B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areas</w:t>
            </w:r>
            <w:r w:rsidRPr="00BB14B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of an</w:t>
            </w:r>
            <w:r w:rsidRPr="00BB14B8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="009C24C7">
              <w:rPr>
                <w:rFonts w:asciiTheme="minorHAnsi" w:hAnsiTheme="minorHAnsi" w:cstheme="minorHAnsi"/>
              </w:rPr>
              <w:t>organisation</w:t>
            </w:r>
            <w:proofErr w:type="spellEnd"/>
            <w:r w:rsidR="009C24C7">
              <w:rPr>
                <w:rFonts w:asciiTheme="minorHAnsi" w:hAnsiTheme="minorHAnsi" w:cstheme="minorHAnsi"/>
              </w:rPr>
              <w:t>.</w:t>
            </w:r>
          </w:p>
          <w:p w14:paraId="7823D003" w14:textId="0A1BBE12" w:rsidR="007D3DE4" w:rsidRPr="00BB14B8" w:rsidRDefault="007D3DE4" w:rsidP="009C24C7">
            <w:pPr>
              <w:pStyle w:val="TableParagraph"/>
              <w:numPr>
                <w:ilvl w:val="0"/>
                <w:numId w:val="10"/>
              </w:numPr>
              <w:ind w:left="467" w:right="235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Demonstration of a strong drive to secure sustainable improvements,</w:t>
            </w:r>
            <w:r w:rsidRPr="00BB14B8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p</w:t>
            </w:r>
            <w:bookmarkStart w:id="0" w:name="_GoBack"/>
            <w:bookmarkEnd w:id="0"/>
            <w:r w:rsidRPr="00BB14B8">
              <w:rPr>
                <w:rFonts w:asciiTheme="minorHAnsi" w:hAnsiTheme="minorHAnsi" w:cstheme="minorHAnsi"/>
              </w:rPr>
              <w:t>lus the skills to turn high aspirations into</w:t>
            </w:r>
            <w:r w:rsidRPr="00BB14B8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realities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10EFF176" w14:textId="77777777" w:rsidR="007D3DE4" w:rsidRPr="00BB14B8" w:rsidRDefault="007D3DE4" w:rsidP="009C24C7">
            <w:pPr>
              <w:pStyle w:val="TableParagraph"/>
              <w:numPr>
                <w:ilvl w:val="0"/>
                <w:numId w:val="10"/>
              </w:numPr>
              <w:ind w:left="467" w:right="184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Ability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to</w:t>
            </w:r>
            <w:r w:rsidRPr="00BB14B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deal</w:t>
            </w:r>
            <w:r w:rsidRPr="00BB14B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with</w:t>
            </w:r>
            <w:r w:rsidRPr="00BB14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real</w:t>
            </w:r>
            <w:r w:rsidRPr="00BB14B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and</w:t>
            </w:r>
            <w:r w:rsidRPr="00BB14B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sometimes</w:t>
            </w:r>
            <w:r w:rsidRPr="00BB14B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difficult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issues</w:t>
            </w:r>
            <w:r w:rsidRPr="00BB14B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in</w:t>
            </w:r>
            <w:r w:rsidRPr="00BB14B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a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confident,</w:t>
            </w:r>
            <w:r w:rsidRPr="00BB14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fair and consistent</w:t>
            </w:r>
            <w:r w:rsidRPr="00BB14B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way.</w:t>
            </w:r>
          </w:p>
          <w:p w14:paraId="600F04C5" w14:textId="77777777" w:rsidR="007D3DE4" w:rsidRPr="00BB14B8" w:rsidRDefault="007D3DE4" w:rsidP="009C24C7">
            <w:pPr>
              <w:pStyle w:val="TableParagraph"/>
              <w:numPr>
                <w:ilvl w:val="0"/>
                <w:numId w:val="10"/>
              </w:numPr>
              <w:ind w:left="467" w:right="184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Ability to keep abreast of developments and changes in associated legislation and guidance and communicate information to colleagues as appropriate.</w:t>
            </w:r>
          </w:p>
          <w:p w14:paraId="3B36EFA7" w14:textId="67959A43" w:rsidR="007D3DE4" w:rsidRPr="00BB14B8" w:rsidRDefault="007D3DE4" w:rsidP="009C24C7">
            <w:pPr>
              <w:pStyle w:val="TableParagraph"/>
              <w:numPr>
                <w:ilvl w:val="0"/>
                <w:numId w:val="10"/>
              </w:numPr>
              <w:spacing w:before="2" w:line="250" w:lineRule="exact"/>
              <w:ind w:left="467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 xml:space="preserve">Being a role model </w:t>
            </w:r>
            <w:proofErr w:type="gramStart"/>
            <w:r w:rsidRPr="00BB14B8">
              <w:rPr>
                <w:rFonts w:asciiTheme="minorHAnsi" w:hAnsiTheme="minorHAnsi" w:cstheme="minorHAnsi"/>
              </w:rPr>
              <w:t>with regard to</w:t>
            </w:r>
            <w:proofErr w:type="gramEnd"/>
            <w:r w:rsidRPr="00BB14B8">
              <w:rPr>
                <w:rFonts w:asciiTheme="minorHAnsi" w:hAnsiTheme="minorHAnsi" w:cstheme="minorHAnsi"/>
              </w:rPr>
              <w:t xml:space="preserve"> conduct, living the school and trust</w:t>
            </w:r>
            <w:r w:rsidRPr="00BB14B8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values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  <w:p w14:paraId="4594BDB2" w14:textId="77777777" w:rsidR="007D3DE4" w:rsidRPr="00BB14B8" w:rsidRDefault="007D3DE4" w:rsidP="009C24C7">
            <w:pPr>
              <w:pStyle w:val="TableParagraph"/>
              <w:numPr>
                <w:ilvl w:val="0"/>
                <w:numId w:val="10"/>
              </w:numPr>
              <w:spacing w:before="1" w:line="231" w:lineRule="exact"/>
              <w:ind w:left="467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commitment and determination to succeed.</w:t>
            </w:r>
          </w:p>
          <w:p w14:paraId="763E424F" w14:textId="77777777" w:rsidR="007D3DE4" w:rsidRPr="00BB14B8" w:rsidRDefault="007D3DE4" w:rsidP="009C24C7">
            <w:pPr>
              <w:pStyle w:val="TableParagraph"/>
              <w:spacing w:before="1" w:line="231" w:lineRule="exact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4D82B913" w14:textId="58EF02A9" w:rsidR="007D3DE4" w:rsidRPr="00BB14B8" w:rsidRDefault="007D3DE4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D3DE4" w14:paraId="2E8C46EB" w14:textId="77777777" w:rsidTr="00BB14B8">
        <w:trPr>
          <w:trHeight w:val="2000"/>
        </w:trPr>
        <w:tc>
          <w:tcPr>
            <w:tcW w:w="1746" w:type="dxa"/>
            <w:shd w:val="clear" w:color="auto" w:fill="EAF1DD" w:themeFill="accent3" w:themeFillTint="33"/>
          </w:tcPr>
          <w:p w14:paraId="29A973E3" w14:textId="77777777" w:rsidR="007D3DE4" w:rsidRPr="00BB14B8" w:rsidRDefault="007D3DE4" w:rsidP="009C24C7">
            <w:pPr>
              <w:pStyle w:val="TableParagraph"/>
              <w:ind w:left="103" w:right="214" w:firstLine="0"/>
              <w:jc w:val="both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lastRenderedPageBreak/>
              <w:t>Knowledge and application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14:paraId="64CF9185" w14:textId="77777777" w:rsidR="007D3DE4" w:rsidRPr="00BB14B8" w:rsidRDefault="007D3DE4" w:rsidP="009C24C7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ind w:right="207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 xml:space="preserve">Knowledge and application of </w:t>
            </w:r>
            <w:r w:rsidR="00B317C6">
              <w:rPr>
                <w:rFonts w:asciiTheme="minorHAnsi" w:hAnsiTheme="minorHAnsi" w:cstheme="minorHAnsi"/>
              </w:rPr>
              <w:t>finance</w:t>
            </w:r>
            <w:r w:rsidRPr="00BB14B8">
              <w:rPr>
                <w:rFonts w:asciiTheme="minorHAnsi" w:hAnsiTheme="minorHAnsi" w:cstheme="minorHAnsi"/>
              </w:rPr>
              <w:t xml:space="preserve"> improvement strategies and understanding the relationship between strategic and operational</w:t>
            </w:r>
            <w:r w:rsidRPr="00BB14B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planning to improve pupil provision and</w:t>
            </w:r>
            <w:r w:rsidRPr="00BB14B8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outcomes.</w:t>
            </w:r>
          </w:p>
          <w:p w14:paraId="0A0E9527" w14:textId="77777777" w:rsidR="007D3DE4" w:rsidRPr="00BB14B8" w:rsidRDefault="007D3DE4" w:rsidP="009C24C7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before="3"/>
              <w:ind w:right="343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Knowledge and application of managing budgets and successful short</w:t>
            </w:r>
            <w:r w:rsidRPr="00BB14B8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and long term financial</w:t>
            </w:r>
            <w:r w:rsidRPr="00BB14B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planning.</w:t>
            </w:r>
          </w:p>
          <w:p w14:paraId="07F7B099" w14:textId="714BF5A5" w:rsidR="007D3DE4" w:rsidRPr="00BB14B8" w:rsidRDefault="007D3DE4" w:rsidP="009C24C7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line="232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Knowledge and application of ICT network systems and</w:t>
            </w:r>
            <w:r w:rsidRPr="00BB14B8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processes</w:t>
            </w:r>
            <w:r w:rsidR="009C24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443E8BF6" w14:textId="77777777" w:rsidR="007D3DE4" w:rsidRPr="00BB14B8" w:rsidRDefault="007D3DE4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D3DE4" w14:paraId="6D9EECCE" w14:textId="77777777" w:rsidTr="00BB14B8">
        <w:trPr>
          <w:trHeight w:val="740"/>
        </w:trPr>
        <w:tc>
          <w:tcPr>
            <w:tcW w:w="1746" w:type="dxa"/>
            <w:shd w:val="clear" w:color="auto" w:fill="EAF1DD" w:themeFill="accent3" w:themeFillTint="33"/>
          </w:tcPr>
          <w:p w14:paraId="56896416" w14:textId="77777777" w:rsidR="007D3DE4" w:rsidRPr="00BB14B8" w:rsidRDefault="007D3DE4" w:rsidP="009C24C7">
            <w:pPr>
              <w:pStyle w:val="TableParagraph"/>
              <w:ind w:left="103" w:right="381" w:firstLine="0"/>
              <w:jc w:val="both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Professional development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14:paraId="6FD17B1A" w14:textId="77777777" w:rsidR="007D3DE4" w:rsidRPr="00BB14B8" w:rsidRDefault="007D3DE4" w:rsidP="009C24C7">
            <w:pPr>
              <w:widowControl w:val="0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autoSpaceDE w:val="0"/>
              <w:autoSpaceDN w:val="0"/>
              <w:spacing w:after="0" w:line="240" w:lineRule="auto"/>
              <w:ind w:right="421"/>
              <w:rPr>
                <w:rFonts w:eastAsia="Calibri" w:cstheme="minorHAnsi"/>
              </w:rPr>
            </w:pPr>
            <w:r w:rsidRPr="00BB14B8">
              <w:rPr>
                <w:rFonts w:eastAsia="Calibri" w:cstheme="minorHAnsi"/>
              </w:rPr>
              <w:t>Ability to evaluate own development needs, those of other members of</w:t>
            </w:r>
            <w:r w:rsidRPr="00BB14B8">
              <w:rPr>
                <w:rFonts w:eastAsia="Calibri" w:cstheme="minorHAnsi"/>
                <w:spacing w:val="-30"/>
              </w:rPr>
              <w:t xml:space="preserve"> </w:t>
            </w:r>
            <w:r w:rsidRPr="00BB14B8">
              <w:rPr>
                <w:rFonts w:eastAsia="Calibri" w:cstheme="minorHAnsi"/>
              </w:rPr>
              <w:t>the finance team and address them through the performance management scheme.</w:t>
            </w:r>
          </w:p>
          <w:p w14:paraId="526C8FDA" w14:textId="77777777" w:rsidR="007D3DE4" w:rsidRPr="00BB14B8" w:rsidRDefault="007D3DE4" w:rsidP="009C24C7">
            <w:pPr>
              <w:widowControl w:val="0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BB14B8">
              <w:rPr>
                <w:rFonts w:eastAsia="Calibri" w:cstheme="minorHAnsi"/>
              </w:rPr>
              <w:t>Evidence of continuing professional</w:t>
            </w:r>
            <w:r w:rsidRPr="00BB14B8">
              <w:rPr>
                <w:rFonts w:eastAsia="Calibri" w:cstheme="minorHAnsi"/>
                <w:spacing w:val="-22"/>
              </w:rPr>
              <w:t xml:space="preserve"> </w:t>
            </w:r>
            <w:r w:rsidRPr="00BB14B8">
              <w:rPr>
                <w:rFonts w:eastAsia="Calibri" w:cstheme="minorHAnsi"/>
              </w:rPr>
              <w:t>development.</w:t>
            </w:r>
          </w:p>
          <w:p w14:paraId="29D77E54" w14:textId="77777777" w:rsidR="007D3DE4" w:rsidRPr="00BB14B8" w:rsidRDefault="007D3DE4" w:rsidP="009C24C7">
            <w:pPr>
              <w:widowControl w:val="0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BB14B8">
              <w:rPr>
                <w:rFonts w:eastAsia="Calibri" w:cstheme="minorHAnsi"/>
              </w:rPr>
              <w:t>Proactive and</w:t>
            </w:r>
            <w:r w:rsidRPr="00BB14B8">
              <w:rPr>
                <w:rFonts w:eastAsia="Calibri" w:cstheme="minorHAnsi"/>
                <w:spacing w:val="-12"/>
              </w:rPr>
              <w:t xml:space="preserve"> </w:t>
            </w:r>
            <w:r w:rsidRPr="00BB14B8">
              <w:rPr>
                <w:rFonts w:eastAsia="Calibri" w:cstheme="minorHAnsi"/>
              </w:rPr>
              <w:t>self-motivated.</w:t>
            </w:r>
          </w:p>
          <w:p w14:paraId="4B163814" w14:textId="77777777" w:rsidR="007D3DE4" w:rsidRPr="00BB14B8" w:rsidRDefault="007D3DE4" w:rsidP="009C24C7">
            <w:pPr>
              <w:pStyle w:val="TableParagraph"/>
              <w:spacing w:before="1" w:line="231" w:lineRule="exact"/>
              <w:ind w:firstLine="0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eastAsia="Calibri" w:hAnsiTheme="minorHAnsi" w:cstheme="minorHAnsi"/>
              </w:rPr>
              <w:t>Planning and organisational skills to meet</w:t>
            </w:r>
            <w:r w:rsidRPr="00BB14B8">
              <w:rPr>
                <w:rFonts w:asciiTheme="minorHAnsi" w:eastAsia="Calibri" w:hAnsiTheme="minorHAnsi" w:cstheme="minorHAnsi"/>
                <w:spacing w:val="-24"/>
              </w:rPr>
              <w:t xml:space="preserve"> </w:t>
            </w:r>
            <w:r w:rsidRPr="00BB14B8">
              <w:rPr>
                <w:rFonts w:asciiTheme="minorHAnsi" w:eastAsia="Calibri" w:hAnsiTheme="minorHAnsi" w:cstheme="minorHAnsi"/>
              </w:rPr>
              <w:t>deadlines.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E722FC2" w14:textId="77777777" w:rsidR="007D3DE4" w:rsidRPr="00BB14B8" w:rsidRDefault="007D3DE4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Recent Financial management related CDP</w:t>
            </w:r>
          </w:p>
        </w:tc>
      </w:tr>
      <w:tr w:rsidR="007D3DE4" w14:paraId="01FDB610" w14:textId="77777777" w:rsidTr="00BB14B8">
        <w:trPr>
          <w:trHeight w:val="2740"/>
        </w:trPr>
        <w:tc>
          <w:tcPr>
            <w:tcW w:w="1746" w:type="dxa"/>
            <w:shd w:val="clear" w:color="auto" w:fill="EAF1DD" w:themeFill="accent3" w:themeFillTint="33"/>
          </w:tcPr>
          <w:p w14:paraId="04EF980C" w14:textId="77777777" w:rsidR="007D3DE4" w:rsidRPr="00BB14B8" w:rsidRDefault="007D3DE4" w:rsidP="009C24C7">
            <w:pPr>
              <w:pStyle w:val="TableParagraph"/>
              <w:spacing w:line="249" w:lineRule="exact"/>
              <w:ind w:left="103" w:firstLine="0"/>
              <w:jc w:val="both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Skills</w:t>
            </w: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14:paraId="76A8A58D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line="277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Excellent</w:t>
            </w:r>
            <w:r w:rsidRPr="00BB14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interpersonal</w:t>
            </w:r>
            <w:r w:rsidRPr="00BB14B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skills</w:t>
            </w:r>
            <w:r w:rsidRPr="00BB14B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with</w:t>
            </w:r>
            <w:r w:rsidRPr="00BB14B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the</w:t>
            </w:r>
            <w:r w:rsidRPr="00BB14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ability</w:t>
            </w:r>
            <w:r w:rsidRPr="00BB14B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to</w:t>
            </w:r>
            <w:r w:rsidRPr="00BB14B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maintain</w:t>
            </w:r>
            <w:r w:rsidRPr="00BB14B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strict</w:t>
            </w:r>
            <w:r w:rsidRPr="00BB14B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confidentiality.</w:t>
            </w:r>
          </w:p>
          <w:p w14:paraId="3EE3FDF8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A diplomatic and patient</w:t>
            </w:r>
            <w:r w:rsidRPr="00BB14B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approach.</w:t>
            </w:r>
          </w:p>
          <w:p w14:paraId="4B92F4BA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ind w:right="210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 xml:space="preserve">Initiative and ability to </w:t>
            </w:r>
            <w:proofErr w:type="spellStart"/>
            <w:r w:rsidRPr="00BB14B8">
              <w:rPr>
                <w:rFonts w:asciiTheme="minorHAnsi" w:hAnsiTheme="minorHAnsi" w:cstheme="minorHAnsi"/>
              </w:rPr>
              <w:t>prioritise</w:t>
            </w:r>
            <w:proofErr w:type="spellEnd"/>
            <w:r w:rsidRPr="00BB14B8">
              <w:rPr>
                <w:rFonts w:asciiTheme="minorHAnsi" w:hAnsiTheme="minorHAnsi" w:cstheme="minorHAnsi"/>
              </w:rPr>
              <w:t xml:space="preserve"> own work load and that of the department</w:t>
            </w:r>
            <w:r w:rsidRPr="00BB14B8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in order to meet</w:t>
            </w:r>
            <w:r w:rsidRPr="00BB14B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deadlines.</w:t>
            </w:r>
          </w:p>
          <w:p w14:paraId="5FC3510B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before="2"/>
              <w:ind w:right="290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Able to follow direction and work in collaboration with a variety of Senior</w:t>
            </w:r>
            <w:r w:rsidRPr="00BB14B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Leadership Teams.</w:t>
            </w:r>
          </w:p>
          <w:p w14:paraId="63090C27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ind w:right="261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Able to work flexibly, adopt a ‘hands on approach’ and respond to</w:t>
            </w:r>
            <w:r w:rsidRPr="00BB14B8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unplanned situations.</w:t>
            </w:r>
          </w:p>
          <w:p w14:paraId="6D24295A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line="278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Willingness to seek specialist advice and the awareness of who to</w:t>
            </w:r>
            <w:r w:rsidRPr="00BB14B8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contact.</w:t>
            </w:r>
          </w:p>
          <w:p w14:paraId="1F536532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before="1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Efficient and meticulous in</w:t>
            </w:r>
            <w:r w:rsidRPr="00BB14B8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organisation.</w:t>
            </w:r>
          </w:p>
          <w:p w14:paraId="5D5E009C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Influencing</w:t>
            </w:r>
          </w:p>
          <w:p w14:paraId="7A4A4B84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Coaching</w:t>
            </w:r>
          </w:p>
          <w:p w14:paraId="0F4007E8" w14:textId="77777777" w:rsidR="007D3DE4" w:rsidRPr="00BB14B8" w:rsidRDefault="007D3DE4" w:rsidP="009C24C7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before="2" w:line="231" w:lineRule="exact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Negotiating</w:t>
            </w:r>
            <w:r w:rsidRPr="00BB14B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B14B8">
              <w:rPr>
                <w:rFonts w:asciiTheme="minorHAnsi" w:hAnsiTheme="minorHAnsi" w:cstheme="minorHAnsi"/>
              </w:rPr>
              <w:t>skills.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67C19FD" w14:textId="77777777" w:rsidR="007D3DE4" w:rsidRPr="00BB14B8" w:rsidRDefault="007D3DE4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3E2B4C" w14:textId="77777777" w:rsidR="00AE25DA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550FF840" w14:textId="77777777" w:rsidR="00AE25DA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60B3808C" w14:textId="77777777" w:rsidR="00AE25DA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615757C5" w14:textId="77777777" w:rsidR="00AE25DA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6ECF0365" w14:textId="77777777" w:rsidR="00AE25DA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16C229F0" w14:textId="77777777" w:rsidR="009E6FF8" w:rsidRDefault="009E6FF8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31CF9390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035CB7B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17005DAB" w14:textId="77777777" w:rsidR="008A36F8" w:rsidRDefault="008A36F8" w:rsidP="008A36F8">
      <w:pPr>
        <w:spacing w:after="0" w:line="240" w:lineRule="auto"/>
        <w:jc w:val="right"/>
        <w:rPr>
          <w:b/>
          <w:i/>
          <w:sz w:val="24"/>
          <w:szCs w:val="24"/>
        </w:rPr>
      </w:pPr>
    </w:p>
    <w:sectPr w:rsidR="008A36F8" w:rsidSect="00C81322">
      <w:headerReference w:type="default" r:id="rId8"/>
      <w:footerReference w:type="default" r:id="rId9"/>
      <w:pgSz w:w="11906" w:h="16838"/>
      <w:pgMar w:top="1440" w:right="991" w:bottom="1440" w:left="993" w:header="56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0DB8B" w14:textId="77777777" w:rsidR="007237C4" w:rsidRDefault="007237C4" w:rsidP="009A21C7">
      <w:pPr>
        <w:spacing w:after="0" w:line="240" w:lineRule="auto"/>
      </w:pPr>
      <w:r>
        <w:separator/>
      </w:r>
    </w:p>
  </w:endnote>
  <w:endnote w:type="continuationSeparator" w:id="0">
    <w:p w14:paraId="03F4C91D" w14:textId="77777777" w:rsidR="007237C4" w:rsidRDefault="007237C4" w:rsidP="009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07B4" w14:textId="77777777" w:rsidR="00A460AC" w:rsidRPr="00805E19" w:rsidRDefault="00A460AC" w:rsidP="00A460AC">
    <w:pPr>
      <w:pStyle w:val="Footer"/>
      <w:jc w:val="center"/>
      <w:rPr>
        <w:rFonts w:cstheme="minorHAnsi"/>
        <w:i/>
        <w:color w:val="92D050"/>
        <w:sz w:val="28"/>
        <w:szCs w:val="28"/>
      </w:rPr>
    </w:pPr>
    <w:r w:rsidRPr="00805E19">
      <w:rPr>
        <w:rFonts w:cstheme="minorHAnsi"/>
        <w:i/>
        <w:color w:val="92D050"/>
        <w:sz w:val="28"/>
        <w:szCs w:val="28"/>
      </w:rPr>
      <w:t>Surrounding Children with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3D638" w14:textId="77777777" w:rsidR="007237C4" w:rsidRDefault="007237C4" w:rsidP="009A21C7">
      <w:pPr>
        <w:spacing w:after="0" w:line="240" w:lineRule="auto"/>
      </w:pPr>
      <w:r>
        <w:separator/>
      </w:r>
    </w:p>
  </w:footnote>
  <w:footnote w:type="continuationSeparator" w:id="0">
    <w:p w14:paraId="4768E926" w14:textId="77777777" w:rsidR="007237C4" w:rsidRDefault="007237C4" w:rsidP="009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F0CA" w14:textId="77777777" w:rsidR="009A21C7" w:rsidRDefault="00805E19" w:rsidP="009A21C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AC6914E" wp14:editId="5EC15E83">
          <wp:extent cx="2000250" cy="6291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firsttru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62" cy="62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C54436" w14:textId="77777777" w:rsidR="00E42FA9" w:rsidRDefault="00E42FA9" w:rsidP="009A2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0A0"/>
    <w:multiLevelType w:val="hybridMultilevel"/>
    <w:tmpl w:val="FD6488FA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" w15:restartNumberingAfterBreak="0">
    <w:nsid w:val="197C6145"/>
    <w:multiLevelType w:val="hybridMultilevel"/>
    <w:tmpl w:val="E034CF24"/>
    <w:lvl w:ilvl="0" w:tplc="2C4CE73A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44A87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1492AD26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401E19B2"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20781A5C">
      <w:numFmt w:val="bullet"/>
      <w:lvlText w:val="•"/>
      <w:lvlJc w:val="left"/>
      <w:pPr>
        <w:ind w:left="3309" w:hanging="360"/>
      </w:pPr>
      <w:rPr>
        <w:rFonts w:hint="default"/>
      </w:rPr>
    </w:lvl>
    <w:lvl w:ilvl="5" w:tplc="918E96D6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23C2165E">
      <w:numFmt w:val="bullet"/>
      <w:lvlText w:val="•"/>
      <w:lvlJc w:val="left"/>
      <w:pPr>
        <w:ind w:left="4744" w:hanging="360"/>
      </w:pPr>
      <w:rPr>
        <w:rFonts w:hint="default"/>
      </w:rPr>
    </w:lvl>
    <w:lvl w:ilvl="7" w:tplc="60260C54">
      <w:numFmt w:val="bullet"/>
      <w:lvlText w:val="•"/>
      <w:lvlJc w:val="left"/>
      <w:pPr>
        <w:ind w:left="5462" w:hanging="360"/>
      </w:pPr>
      <w:rPr>
        <w:rFonts w:hint="default"/>
      </w:rPr>
    </w:lvl>
    <w:lvl w:ilvl="8" w:tplc="3A8C9E70"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2" w15:restartNumberingAfterBreak="0">
    <w:nsid w:val="208C5838"/>
    <w:multiLevelType w:val="hybridMultilevel"/>
    <w:tmpl w:val="649C3164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3" w15:restartNumberingAfterBreak="0">
    <w:nsid w:val="23B57FF4"/>
    <w:multiLevelType w:val="hybridMultilevel"/>
    <w:tmpl w:val="33E4084E"/>
    <w:lvl w:ilvl="0" w:tplc="18109B68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4" w15:restartNumberingAfterBreak="0">
    <w:nsid w:val="2E203F8D"/>
    <w:multiLevelType w:val="hybridMultilevel"/>
    <w:tmpl w:val="970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3899"/>
    <w:multiLevelType w:val="hybridMultilevel"/>
    <w:tmpl w:val="28FC9E4E"/>
    <w:lvl w:ilvl="0" w:tplc="08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6" w15:restartNumberingAfterBreak="0">
    <w:nsid w:val="3ADD7124"/>
    <w:multiLevelType w:val="hybridMultilevel"/>
    <w:tmpl w:val="2AF8E3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482F0801"/>
    <w:multiLevelType w:val="hybridMultilevel"/>
    <w:tmpl w:val="5A5A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70BA7"/>
    <w:multiLevelType w:val="hybridMultilevel"/>
    <w:tmpl w:val="55D6442E"/>
    <w:lvl w:ilvl="0" w:tplc="3EBC0DD8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E4B6B522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694CFAF2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B0A2E3E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5234F5E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927C3A86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1CCDFE2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95F2D76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1852501C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9" w15:restartNumberingAfterBreak="0">
    <w:nsid w:val="62DE17CD"/>
    <w:multiLevelType w:val="hybridMultilevel"/>
    <w:tmpl w:val="C04A5E38"/>
    <w:lvl w:ilvl="0" w:tplc="A63E3954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C7E8C6F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124CEA0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726C3386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F260E03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D04EDA0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60E646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689E146C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CB982D7A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0" w15:restartNumberingAfterBreak="0">
    <w:nsid w:val="676146E5"/>
    <w:multiLevelType w:val="hybridMultilevel"/>
    <w:tmpl w:val="2124DB5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474F13"/>
    <w:multiLevelType w:val="hybridMultilevel"/>
    <w:tmpl w:val="BC84A44C"/>
    <w:lvl w:ilvl="0" w:tplc="9C422834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86"/>
    <w:rsid w:val="00030078"/>
    <w:rsid w:val="000317D6"/>
    <w:rsid w:val="0003254A"/>
    <w:rsid w:val="00092AA6"/>
    <w:rsid w:val="0012516F"/>
    <w:rsid w:val="00150FB6"/>
    <w:rsid w:val="00164077"/>
    <w:rsid w:val="001C2B20"/>
    <w:rsid w:val="001D4911"/>
    <w:rsid w:val="00257BDD"/>
    <w:rsid w:val="00285F0E"/>
    <w:rsid w:val="002957AD"/>
    <w:rsid w:val="00320440"/>
    <w:rsid w:val="003570BC"/>
    <w:rsid w:val="003643B1"/>
    <w:rsid w:val="00413171"/>
    <w:rsid w:val="00472928"/>
    <w:rsid w:val="004C4F86"/>
    <w:rsid w:val="00544E17"/>
    <w:rsid w:val="005A79AC"/>
    <w:rsid w:val="005B55D1"/>
    <w:rsid w:val="005C47D3"/>
    <w:rsid w:val="005D2627"/>
    <w:rsid w:val="00614B40"/>
    <w:rsid w:val="006C37FC"/>
    <w:rsid w:val="006C5BEC"/>
    <w:rsid w:val="007237C4"/>
    <w:rsid w:val="007D3DE4"/>
    <w:rsid w:val="00805E19"/>
    <w:rsid w:val="00847449"/>
    <w:rsid w:val="0089105E"/>
    <w:rsid w:val="008A36F8"/>
    <w:rsid w:val="008D2E70"/>
    <w:rsid w:val="008F7175"/>
    <w:rsid w:val="0095144F"/>
    <w:rsid w:val="009708D0"/>
    <w:rsid w:val="009909FB"/>
    <w:rsid w:val="009A21C7"/>
    <w:rsid w:val="009C24C7"/>
    <w:rsid w:val="009E6FF8"/>
    <w:rsid w:val="00A25599"/>
    <w:rsid w:val="00A460AC"/>
    <w:rsid w:val="00AC0E1B"/>
    <w:rsid w:val="00AC7A91"/>
    <w:rsid w:val="00AE25DA"/>
    <w:rsid w:val="00B317C6"/>
    <w:rsid w:val="00B4080B"/>
    <w:rsid w:val="00B71FCA"/>
    <w:rsid w:val="00BB14B8"/>
    <w:rsid w:val="00BD2108"/>
    <w:rsid w:val="00C0714A"/>
    <w:rsid w:val="00C233D7"/>
    <w:rsid w:val="00C7771A"/>
    <w:rsid w:val="00C81322"/>
    <w:rsid w:val="00C97BE5"/>
    <w:rsid w:val="00CF3AC7"/>
    <w:rsid w:val="00DB5315"/>
    <w:rsid w:val="00E00DA3"/>
    <w:rsid w:val="00E42FA9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F40CF"/>
  <w15:docId w15:val="{7F25E89B-B6FD-43AD-94CD-61839CCA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C7"/>
  </w:style>
  <w:style w:type="paragraph" w:styleId="Footer">
    <w:name w:val="footer"/>
    <w:basedOn w:val="Normal"/>
    <w:link w:val="Foot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C7"/>
  </w:style>
  <w:style w:type="paragraph" w:styleId="BalloonText">
    <w:name w:val="Balloon Text"/>
    <w:basedOn w:val="Normal"/>
    <w:link w:val="BalloonTextChar"/>
    <w:uiPriority w:val="99"/>
    <w:semiHidden/>
    <w:unhideWhenUsed/>
    <w:rsid w:val="009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64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1317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D3DE4"/>
    <w:pPr>
      <w:widowControl w:val="0"/>
      <w:autoSpaceDE w:val="0"/>
      <w:autoSpaceDN w:val="0"/>
      <w:spacing w:after="0" w:line="240" w:lineRule="auto"/>
      <w:ind w:left="383" w:hanging="283"/>
    </w:pPr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34A4-5D08-4BBE-BE9E-EA0EEC67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Barnehurst Junior Foundation School, ERITH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Malcolm Gray</cp:lastModifiedBy>
  <cp:revision>2</cp:revision>
  <cp:lastPrinted>2017-03-07T11:28:00Z</cp:lastPrinted>
  <dcterms:created xsi:type="dcterms:W3CDTF">2019-04-01T12:32:00Z</dcterms:created>
  <dcterms:modified xsi:type="dcterms:W3CDTF">2019-04-01T12:32:00Z</dcterms:modified>
</cp:coreProperties>
</file>