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E634" w14:textId="77777777" w:rsidR="00CF4C53" w:rsidRDefault="005B78F9" w:rsidP="00CF4C53">
      <w:pPr>
        <w:pStyle w:val="Title"/>
        <w:ind w:left="5760" w:firstLine="720"/>
        <w:rPr>
          <w:rFonts w:ascii="Book Antiqua" w:hAnsi="Book Antiqua"/>
        </w:rPr>
      </w:pPr>
      <w:r>
        <w:rPr>
          <w:noProof/>
          <w:lang w:eastAsia="en-GB"/>
        </w:rPr>
        <w:t xml:space="preserve">  </w:t>
      </w:r>
      <w:r w:rsidR="00620A7A" w:rsidRPr="006B10BB">
        <w:rPr>
          <w:noProof/>
          <w:lang w:eastAsia="en-GB"/>
        </w:rPr>
        <w:drawing>
          <wp:inline distT="0" distB="0" distL="0" distR="0" wp14:anchorId="75CCAA91" wp14:editId="07777777">
            <wp:extent cx="942975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A6659" w14:textId="77777777" w:rsidR="00CF4C53" w:rsidRPr="002E6C0E" w:rsidRDefault="00CF4C53" w:rsidP="00C13CE5">
      <w:pPr>
        <w:pStyle w:val="Title"/>
        <w:rPr>
          <w:rFonts w:ascii="Candara" w:hAnsi="Candara"/>
          <w:sz w:val="22"/>
          <w:szCs w:val="22"/>
        </w:rPr>
      </w:pPr>
    </w:p>
    <w:p w14:paraId="1CB4AEEB" w14:textId="77777777" w:rsidR="00602DEC" w:rsidRPr="00072E96" w:rsidRDefault="00602DEC" w:rsidP="00C13CE5">
      <w:pPr>
        <w:pStyle w:val="Title"/>
        <w:rPr>
          <w:rFonts w:ascii="Candara" w:hAnsi="Candara"/>
          <w:color w:val="00B050"/>
          <w:sz w:val="22"/>
          <w:szCs w:val="22"/>
        </w:rPr>
      </w:pPr>
      <w:r w:rsidRPr="00072E96">
        <w:rPr>
          <w:rFonts w:ascii="Candara" w:hAnsi="Candara"/>
          <w:color w:val="00B050"/>
          <w:sz w:val="22"/>
          <w:szCs w:val="22"/>
        </w:rPr>
        <w:t>SLADE PRIMARY SCHOOL</w:t>
      </w:r>
    </w:p>
    <w:p w14:paraId="60EA9A05" w14:textId="77777777" w:rsidR="003D5567" w:rsidRPr="002E6C0E" w:rsidRDefault="003D5567" w:rsidP="00C13CE5">
      <w:pPr>
        <w:pStyle w:val="Title"/>
        <w:rPr>
          <w:rFonts w:ascii="Candara" w:hAnsi="Candara"/>
          <w:sz w:val="22"/>
          <w:szCs w:val="22"/>
        </w:rPr>
      </w:pPr>
      <w:r w:rsidRPr="002E6C0E">
        <w:rPr>
          <w:rFonts w:ascii="Candara" w:hAnsi="Candara"/>
          <w:sz w:val="22"/>
          <w:szCs w:val="22"/>
        </w:rPr>
        <w:t xml:space="preserve">Class Teacher </w:t>
      </w:r>
    </w:p>
    <w:p w14:paraId="5FE928B3" w14:textId="77777777" w:rsidR="003D5567" w:rsidRPr="002E6C0E" w:rsidRDefault="003D5567" w:rsidP="00C13CE5">
      <w:pPr>
        <w:pStyle w:val="Title"/>
        <w:rPr>
          <w:rFonts w:ascii="Candara" w:hAnsi="Candara"/>
          <w:sz w:val="22"/>
          <w:szCs w:val="22"/>
        </w:rPr>
      </w:pPr>
      <w:r w:rsidRPr="002E6C0E">
        <w:rPr>
          <w:rFonts w:ascii="Candara" w:hAnsi="Candara"/>
          <w:sz w:val="22"/>
          <w:szCs w:val="22"/>
        </w:rPr>
        <w:t>Job Description</w:t>
      </w:r>
    </w:p>
    <w:p w14:paraId="0A37501D" w14:textId="77777777" w:rsidR="00602DEC" w:rsidRPr="002E6C0E" w:rsidRDefault="00602DEC" w:rsidP="00C13CE5">
      <w:pPr>
        <w:pStyle w:val="Title"/>
        <w:rPr>
          <w:rFonts w:ascii="Candara" w:hAnsi="Candara"/>
          <w:b w:val="0"/>
          <w:sz w:val="22"/>
          <w:szCs w:val="22"/>
        </w:rPr>
      </w:pPr>
    </w:p>
    <w:p w14:paraId="5DAB6C7B" w14:textId="77777777" w:rsidR="00602DEC" w:rsidRPr="002E6C0E" w:rsidRDefault="00602DEC" w:rsidP="00602DEC">
      <w:pPr>
        <w:jc w:val="both"/>
        <w:rPr>
          <w:rFonts w:ascii="Candara" w:hAnsi="Candara"/>
          <w:b/>
          <w:sz w:val="22"/>
          <w:szCs w:val="22"/>
        </w:rPr>
      </w:pPr>
    </w:p>
    <w:tbl>
      <w:tblPr>
        <w:tblW w:w="9083" w:type="dxa"/>
        <w:jc w:val="center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18" w:space="0" w:color="C0C0C0"/>
          <w:insideV w:val="single" w:sz="1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023"/>
        <w:gridCol w:w="6060"/>
      </w:tblGrid>
      <w:tr w:rsidR="00602DEC" w:rsidRPr="002E6C0E" w14:paraId="0B5C99D9" w14:textId="77777777">
        <w:trPr>
          <w:jc w:val="center"/>
        </w:trPr>
        <w:tc>
          <w:tcPr>
            <w:tcW w:w="3023" w:type="dxa"/>
          </w:tcPr>
          <w:p w14:paraId="0C46490B" w14:textId="77777777" w:rsidR="00602DEC" w:rsidRPr="002E6C0E" w:rsidRDefault="003D5567" w:rsidP="00602DEC">
            <w:pPr>
              <w:jc w:val="both"/>
              <w:rPr>
                <w:rFonts w:ascii="Candara" w:hAnsi="Candara"/>
                <w:b/>
                <w:sz w:val="22"/>
                <w:szCs w:val="22"/>
              </w:rPr>
            </w:pPr>
            <w:r w:rsidRPr="002E6C0E">
              <w:rPr>
                <w:rFonts w:ascii="Candara" w:hAnsi="Candara"/>
                <w:b/>
                <w:sz w:val="22"/>
                <w:szCs w:val="22"/>
              </w:rPr>
              <w:t>POST TITLE:</w:t>
            </w:r>
          </w:p>
        </w:tc>
        <w:tc>
          <w:tcPr>
            <w:tcW w:w="6060" w:type="dxa"/>
          </w:tcPr>
          <w:p w14:paraId="6E70D265" w14:textId="77777777" w:rsidR="00602DEC" w:rsidRPr="002E6C0E" w:rsidRDefault="003D5567" w:rsidP="006A16B3">
            <w:pPr>
              <w:rPr>
                <w:rFonts w:ascii="Candara" w:hAnsi="Candara"/>
                <w:bCs/>
                <w:sz w:val="22"/>
                <w:szCs w:val="22"/>
              </w:rPr>
            </w:pPr>
            <w:r w:rsidRPr="002E6C0E">
              <w:rPr>
                <w:rFonts w:ascii="Candara" w:hAnsi="Candara"/>
                <w:bCs/>
                <w:sz w:val="22"/>
                <w:szCs w:val="22"/>
              </w:rPr>
              <w:t>Class Teacher</w:t>
            </w:r>
          </w:p>
        </w:tc>
      </w:tr>
      <w:tr w:rsidR="00602DEC" w:rsidRPr="002E6C0E" w14:paraId="719B3479" w14:textId="77777777">
        <w:trPr>
          <w:jc w:val="center"/>
        </w:trPr>
        <w:tc>
          <w:tcPr>
            <w:tcW w:w="3023" w:type="dxa"/>
          </w:tcPr>
          <w:p w14:paraId="63644039" w14:textId="77777777" w:rsidR="00602DEC" w:rsidRPr="002E6C0E" w:rsidRDefault="00602DEC" w:rsidP="00602DEC">
            <w:pPr>
              <w:jc w:val="both"/>
              <w:rPr>
                <w:rFonts w:ascii="Candara" w:hAnsi="Candara"/>
                <w:b/>
                <w:sz w:val="22"/>
                <w:szCs w:val="22"/>
              </w:rPr>
            </w:pPr>
            <w:r w:rsidRPr="002E6C0E">
              <w:rPr>
                <w:rFonts w:ascii="Candara" w:hAnsi="Candara"/>
                <w:b/>
                <w:sz w:val="22"/>
                <w:szCs w:val="22"/>
              </w:rPr>
              <w:t>REPORTS TO:</w:t>
            </w:r>
          </w:p>
        </w:tc>
        <w:tc>
          <w:tcPr>
            <w:tcW w:w="6060" w:type="dxa"/>
          </w:tcPr>
          <w:p w14:paraId="2BAA3CBF" w14:textId="77777777" w:rsidR="00602DEC" w:rsidRPr="002E6C0E" w:rsidRDefault="00602DEC" w:rsidP="006A16B3">
            <w:pPr>
              <w:rPr>
                <w:rFonts w:ascii="Candara" w:hAnsi="Candara"/>
                <w:bCs/>
                <w:sz w:val="22"/>
                <w:szCs w:val="22"/>
              </w:rPr>
            </w:pPr>
            <w:smartTag w:uri="urn:schemas-microsoft-com:office:smarttags" w:element="PersonName">
              <w:r w:rsidRPr="002E6C0E">
                <w:rPr>
                  <w:rFonts w:ascii="Candara" w:hAnsi="Candara"/>
                  <w:bCs/>
                  <w:sz w:val="22"/>
                  <w:szCs w:val="22"/>
                </w:rPr>
                <w:t>Head</w:t>
              </w:r>
            </w:smartTag>
            <w:r w:rsidRPr="002E6C0E">
              <w:rPr>
                <w:rFonts w:ascii="Candara" w:hAnsi="Candara"/>
                <w:bCs/>
                <w:sz w:val="22"/>
                <w:szCs w:val="22"/>
              </w:rPr>
              <w:t>teacher</w:t>
            </w:r>
            <w:r w:rsidR="003D5567" w:rsidRPr="002E6C0E">
              <w:rPr>
                <w:rFonts w:ascii="Candara" w:hAnsi="Candara"/>
                <w:bCs/>
                <w:sz w:val="22"/>
                <w:szCs w:val="22"/>
              </w:rPr>
              <w:t>; members of SLT</w:t>
            </w:r>
          </w:p>
        </w:tc>
      </w:tr>
      <w:tr w:rsidR="00602DEC" w:rsidRPr="002E6C0E" w14:paraId="2C4D982A" w14:textId="77777777">
        <w:trPr>
          <w:jc w:val="center"/>
        </w:trPr>
        <w:tc>
          <w:tcPr>
            <w:tcW w:w="3023" w:type="dxa"/>
          </w:tcPr>
          <w:p w14:paraId="70B9336C" w14:textId="77777777" w:rsidR="00602DEC" w:rsidRPr="002E6C0E" w:rsidRDefault="00602DEC" w:rsidP="00602DEC">
            <w:pPr>
              <w:jc w:val="both"/>
              <w:rPr>
                <w:rFonts w:ascii="Candara" w:hAnsi="Candara"/>
                <w:b/>
                <w:sz w:val="22"/>
                <w:szCs w:val="22"/>
              </w:rPr>
            </w:pPr>
            <w:r w:rsidRPr="002E6C0E">
              <w:rPr>
                <w:rFonts w:ascii="Candara" w:hAnsi="Candara"/>
                <w:b/>
                <w:sz w:val="22"/>
                <w:szCs w:val="22"/>
              </w:rPr>
              <w:t>GRADE:</w:t>
            </w:r>
          </w:p>
        </w:tc>
        <w:tc>
          <w:tcPr>
            <w:tcW w:w="6060" w:type="dxa"/>
          </w:tcPr>
          <w:p w14:paraId="698321FB" w14:textId="77777777" w:rsidR="00602DEC" w:rsidRPr="002E6C0E" w:rsidRDefault="000C1E2E" w:rsidP="006A16B3">
            <w:pPr>
              <w:rPr>
                <w:rFonts w:ascii="Candara" w:hAnsi="Candara"/>
                <w:bCs/>
                <w:sz w:val="22"/>
                <w:szCs w:val="22"/>
              </w:rPr>
            </w:pPr>
            <w:r w:rsidRPr="002E6C0E">
              <w:rPr>
                <w:rFonts w:ascii="Candara" w:hAnsi="Candara"/>
                <w:bCs/>
                <w:sz w:val="22"/>
                <w:szCs w:val="22"/>
              </w:rPr>
              <w:t>Main Pay Scale</w:t>
            </w:r>
            <w:r w:rsidR="006A16B3">
              <w:rPr>
                <w:rFonts w:ascii="Candara" w:hAnsi="Candara" w:cs="Arial"/>
                <w:color w:val="000000"/>
                <w:sz w:val="22"/>
                <w:szCs w:val="22"/>
              </w:rPr>
              <w:t xml:space="preserve">, </w:t>
            </w:r>
            <w:r w:rsidR="003D5567" w:rsidRPr="002E6C0E">
              <w:rPr>
                <w:rFonts w:ascii="Candara" w:hAnsi="Candara" w:cs="Arial"/>
                <w:color w:val="000000"/>
                <w:sz w:val="22"/>
                <w:szCs w:val="22"/>
              </w:rPr>
              <w:t xml:space="preserve">in line with the current </w:t>
            </w:r>
            <w:r w:rsidR="003D5567" w:rsidRPr="002E6C0E">
              <w:rPr>
                <w:rFonts w:ascii="Candara" w:hAnsi="Candara" w:cs="Arial"/>
                <w:i/>
                <w:iCs/>
                <w:color w:val="000000"/>
                <w:sz w:val="22"/>
                <w:szCs w:val="22"/>
              </w:rPr>
              <w:t>School Teachers’ Pay and Conditions Document</w:t>
            </w:r>
          </w:p>
        </w:tc>
      </w:tr>
    </w:tbl>
    <w:p w14:paraId="02EB378F" w14:textId="77777777" w:rsidR="00602DEC" w:rsidRPr="002E6C0E" w:rsidRDefault="00602DEC" w:rsidP="00602DEC">
      <w:pPr>
        <w:jc w:val="both"/>
        <w:rPr>
          <w:rFonts w:ascii="Candara" w:hAnsi="Candara"/>
          <w:b/>
          <w:sz w:val="22"/>
          <w:szCs w:val="22"/>
        </w:rPr>
      </w:pPr>
    </w:p>
    <w:p w14:paraId="5B546888" w14:textId="77777777" w:rsidR="002E6C0E" w:rsidRPr="003D2BC9" w:rsidRDefault="002E6C0E" w:rsidP="002E6C0E">
      <w:pPr>
        <w:autoSpaceDE w:val="0"/>
        <w:autoSpaceDN w:val="0"/>
        <w:adjustRightInd w:val="0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b/>
          <w:bCs/>
          <w:color w:val="000000"/>
          <w:sz w:val="22"/>
          <w:szCs w:val="22"/>
        </w:rPr>
        <w:t xml:space="preserve">Main purpose of the job: </w:t>
      </w:r>
    </w:p>
    <w:p w14:paraId="303AE6D7" w14:textId="77777777" w:rsidR="002E6C0E" w:rsidRPr="003D2BC9" w:rsidRDefault="002E6C0E" w:rsidP="002E6C0E">
      <w:pPr>
        <w:numPr>
          <w:ilvl w:val="0"/>
          <w:numId w:val="9"/>
        </w:numPr>
        <w:autoSpaceDE w:val="0"/>
        <w:autoSpaceDN w:val="0"/>
        <w:adjustRightInd w:val="0"/>
        <w:spacing w:after="29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>Be responsible for the learning and achieveme</w:t>
      </w:r>
      <w:r>
        <w:rPr>
          <w:rFonts w:ascii="Candara" w:hAnsi="Candara" w:cs="Arial"/>
          <w:color w:val="000000"/>
          <w:sz w:val="22"/>
          <w:szCs w:val="22"/>
        </w:rPr>
        <w:t>nt of all pupils in the class</w:t>
      </w:r>
      <w:r w:rsidRPr="003D2BC9">
        <w:rPr>
          <w:rFonts w:ascii="Candara" w:hAnsi="Candara" w:cs="Arial"/>
          <w:color w:val="000000"/>
          <w:sz w:val="22"/>
          <w:szCs w:val="22"/>
        </w:rPr>
        <w:t xml:space="preserve"> ensuring equality of opportunity for all </w:t>
      </w:r>
    </w:p>
    <w:p w14:paraId="7E6574A4" w14:textId="77777777" w:rsidR="002E6C0E" w:rsidRPr="003D2BC9" w:rsidRDefault="002E6C0E" w:rsidP="002E6C0E">
      <w:pPr>
        <w:numPr>
          <w:ilvl w:val="0"/>
          <w:numId w:val="9"/>
        </w:numPr>
        <w:autoSpaceDE w:val="0"/>
        <w:autoSpaceDN w:val="0"/>
        <w:adjustRightInd w:val="0"/>
        <w:spacing w:after="29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Be responsible and accountable for achieving the highest possible standards in work and conduct </w:t>
      </w:r>
    </w:p>
    <w:p w14:paraId="6F4D4A26" w14:textId="77777777" w:rsidR="002E6C0E" w:rsidRPr="003D2BC9" w:rsidRDefault="002E6C0E" w:rsidP="002E6C0E">
      <w:pPr>
        <w:numPr>
          <w:ilvl w:val="0"/>
          <w:numId w:val="9"/>
        </w:numPr>
        <w:autoSpaceDE w:val="0"/>
        <w:autoSpaceDN w:val="0"/>
        <w:adjustRightInd w:val="0"/>
        <w:spacing w:after="29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Treat pupils with dignity, building relationships rooted in mutual respect, and at all times observing proper boundaries appropriate to a teacher’s professional position </w:t>
      </w:r>
    </w:p>
    <w:p w14:paraId="486B19CC" w14:textId="77777777" w:rsidR="002E6C0E" w:rsidRPr="003D2BC9" w:rsidRDefault="002E6C0E" w:rsidP="002E6C0E">
      <w:pPr>
        <w:numPr>
          <w:ilvl w:val="0"/>
          <w:numId w:val="9"/>
        </w:numPr>
        <w:autoSpaceDE w:val="0"/>
        <w:autoSpaceDN w:val="0"/>
        <w:adjustRightInd w:val="0"/>
        <w:spacing w:after="29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Work proactively and effectively in collaboration and partnership with learners, parents/carers, governors, other staff and external agencies in the best interests of pupils </w:t>
      </w:r>
    </w:p>
    <w:p w14:paraId="3C6DB744" w14:textId="77777777" w:rsidR="002E6C0E" w:rsidRPr="003D2BC9" w:rsidRDefault="002E6C0E" w:rsidP="002E6C0E">
      <w:pPr>
        <w:numPr>
          <w:ilvl w:val="0"/>
          <w:numId w:val="9"/>
        </w:numPr>
        <w:autoSpaceDE w:val="0"/>
        <w:autoSpaceDN w:val="0"/>
        <w:adjustRightInd w:val="0"/>
        <w:spacing w:after="29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Act within, the statutory frameworks, which set out their professional duties and responsibilities and in line with the duties outlined in the current </w:t>
      </w:r>
      <w:r w:rsidRPr="003D2BC9">
        <w:rPr>
          <w:rFonts w:ascii="Candara" w:hAnsi="Candara" w:cs="Arial"/>
          <w:i/>
          <w:iCs/>
          <w:color w:val="000000"/>
          <w:sz w:val="22"/>
          <w:szCs w:val="22"/>
        </w:rPr>
        <w:t xml:space="preserve">School Teachers Pay and Conditions Document and Teacher Standards (2012) </w:t>
      </w:r>
    </w:p>
    <w:p w14:paraId="2CB5897E" w14:textId="77777777" w:rsidR="002E6C0E" w:rsidRPr="003D2BC9" w:rsidRDefault="002E6C0E" w:rsidP="002E6C0E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Take responsibility for promoting and safeguarding the welfare of children and young people within the school </w:t>
      </w:r>
    </w:p>
    <w:p w14:paraId="6A05A809" w14:textId="77777777" w:rsidR="00602DEC" w:rsidRPr="002E6C0E" w:rsidRDefault="00602DEC" w:rsidP="00602DEC">
      <w:pPr>
        <w:pStyle w:val="Heading1"/>
        <w:rPr>
          <w:rFonts w:ascii="Candara" w:hAnsi="Candara"/>
          <w:bCs/>
          <w:szCs w:val="22"/>
        </w:rPr>
      </w:pPr>
    </w:p>
    <w:p w14:paraId="3808B86E" w14:textId="77777777" w:rsidR="002E6C0E" w:rsidRPr="003D2BC9" w:rsidRDefault="002E6C0E" w:rsidP="002E6C0E">
      <w:pPr>
        <w:autoSpaceDE w:val="0"/>
        <w:autoSpaceDN w:val="0"/>
        <w:adjustRightInd w:val="0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b/>
          <w:bCs/>
          <w:color w:val="000000"/>
          <w:sz w:val="22"/>
          <w:szCs w:val="22"/>
        </w:rPr>
        <w:t>Duties and responsibilities</w:t>
      </w:r>
      <w:r>
        <w:rPr>
          <w:rFonts w:ascii="Candara" w:hAnsi="Candara" w:cs="Arial"/>
          <w:b/>
          <w:bCs/>
          <w:color w:val="000000"/>
          <w:sz w:val="22"/>
          <w:szCs w:val="22"/>
        </w:rPr>
        <w:t>:</w:t>
      </w:r>
    </w:p>
    <w:p w14:paraId="3EC09D9D" w14:textId="77777777" w:rsidR="002E6C0E" w:rsidRDefault="002E6C0E" w:rsidP="002E6C0E">
      <w:pPr>
        <w:autoSpaceDE w:val="0"/>
        <w:autoSpaceDN w:val="0"/>
        <w:adjustRightInd w:val="0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All teachers are required to carry out the duties of a schoolteacher as set out in the current </w:t>
      </w:r>
      <w:r w:rsidRPr="003D2BC9">
        <w:rPr>
          <w:rFonts w:ascii="Candara" w:hAnsi="Candara" w:cs="Arial"/>
          <w:i/>
          <w:iCs/>
          <w:color w:val="000000"/>
          <w:sz w:val="22"/>
          <w:szCs w:val="22"/>
        </w:rPr>
        <w:t xml:space="preserve">School Teachers Pay and Conditions Document. </w:t>
      </w:r>
      <w:r w:rsidRPr="003D2BC9">
        <w:rPr>
          <w:rFonts w:ascii="Candara" w:hAnsi="Candara" w:cs="Arial"/>
          <w:color w:val="000000"/>
          <w:sz w:val="22"/>
          <w:szCs w:val="22"/>
        </w:rPr>
        <w:t>Teachers should also have due regard to the Teacher Standards (2012). Teachers’ performance will be assessed against the teacher standards as part of the appraisal pro</w:t>
      </w:r>
      <w:r>
        <w:rPr>
          <w:rFonts w:ascii="Candara" w:hAnsi="Candara" w:cs="Arial"/>
          <w:color w:val="000000"/>
          <w:sz w:val="22"/>
          <w:szCs w:val="22"/>
        </w:rPr>
        <w:t xml:space="preserve">cess as relevant to their </w:t>
      </w:r>
      <w:r w:rsidRPr="003D2BC9">
        <w:rPr>
          <w:rFonts w:ascii="Candara" w:hAnsi="Candara" w:cs="Arial"/>
          <w:color w:val="000000"/>
          <w:sz w:val="22"/>
          <w:szCs w:val="22"/>
        </w:rPr>
        <w:t xml:space="preserve">role in the school. </w:t>
      </w:r>
    </w:p>
    <w:p w14:paraId="5A39BBE3" w14:textId="77777777" w:rsidR="00602DEC" w:rsidRPr="002E6C0E" w:rsidRDefault="00602DEC" w:rsidP="00602DEC">
      <w:pPr>
        <w:jc w:val="both"/>
        <w:rPr>
          <w:rFonts w:ascii="Candara" w:hAnsi="Candara"/>
          <w:sz w:val="22"/>
          <w:szCs w:val="22"/>
        </w:rPr>
      </w:pPr>
    </w:p>
    <w:p w14:paraId="6F8E19F3" w14:textId="77777777" w:rsidR="002E6C0E" w:rsidRPr="003D2BC9" w:rsidRDefault="002E6C0E" w:rsidP="002E6C0E">
      <w:pPr>
        <w:autoSpaceDE w:val="0"/>
        <w:autoSpaceDN w:val="0"/>
        <w:adjustRightInd w:val="0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b/>
          <w:bCs/>
          <w:color w:val="000000"/>
          <w:sz w:val="22"/>
          <w:szCs w:val="22"/>
        </w:rPr>
        <w:t>Teaching</w:t>
      </w:r>
      <w:r w:rsidR="005B78F9">
        <w:rPr>
          <w:rFonts w:ascii="Candara" w:hAnsi="Candara" w:cs="Arial"/>
          <w:b/>
          <w:bCs/>
          <w:color w:val="000000"/>
          <w:sz w:val="22"/>
          <w:szCs w:val="22"/>
        </w:rPr>
        <w:t>:</w:t>
      </w:r>
    </w:p>
    <w:p w14:paraId="14E5E090" w14:textId="77777777" w:rsidR="002E6C0E" w:rsidRPr="003D2BC9" w:rsidRDefault="002E6C0E" w:rsidP="005B78F9">
      <w:pPr>
        <w:numPr>
          <w:ilvl w:val="0"/>
          <w:numId w:val="11"/>
        </w:numPr>
        <w:autoSpaceDE w:val="0"/>
        <w:autoSpaceDN w:val="0"/>
        <w:adjustRightInd w:val="0"/>
        <w:spacing w:after="31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Deliver the curriculum as relevant to the age and ability group that you teach </w:t>
      </w:r>
      <w:r w:rsidR="006A16B3">
        <w:rPr>
          <w:rFonts w:ascii="Candara" w:hAnsi="Candara" w:cs="Arial"/>
          <w:color w:val="000000"/>
          <w:sz w:val="22"/>
          <w:szCs w:val="22"/>
        </w:rPr>
        <w:t>through consistent Quality First Teaching</w:t>
      </w:r>
      <w:r w:rsidR="00B66EEF">
        <w:rPr>
          <w:rFonts w:ascii="Candara" w:hAnsi="Candara" w:cs="Arial"/>
          <w:color w:val="000000"/>
          <w:sz w:val="22"/>
          <w:szCs w:val="22"/>
        </w:rPr>
        <w:t>, including delivery of learning remotely</w:t>
      </w:r>
    </w:p>
    <w:p w14:paraId="7382F192" w14:textId="77777777" w:rsidR="002E6C0E" w:rsidRPr="003D2BC9" w:rsidRDefault="002E6C0E" w:rsidP="005B78F9">
      <w:pPr>
        <w:numPr>
          <w:ilvl w:val="0"/>
          <w:numId w:val="11"/>
        </w:numPr>
        <w:autoSpaceDE w:val="0"/>
        <w:autoSpaceDN w:val="0"/>
        <w:adjustRightInd w:val="0"/>
        <w:spacing w:after="31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Be responsible for the </w:t>
      </w:r>
      <w:r w:rsidR="005B78F9">
        <w:rPr>
          <w:rFonts w:ascii="Candara" w:hAnsi="Candara" w:cs="Arial"/>
          <w:color w:val="000000"/>
          <w:sz w:val="22"/>
          <w:szCs w:val="22"/>
        </w:rPr>
        <w:t xml:space="preserve">planning, </w:t>
      </w:r>
      <w:r w:rsidRPr="003D2BC9">
        <w:rPr>
          <w:rFonts w:ascii="Candara" w:hAnsi="Candara" w:cs="Arial"/>
          <w:color w:val="000000"/>
          <w:sz w:val="22"/>
          <w:szCs w:val="22"/>
        </w:rPr>
        <w:t xml:space="preserve">preparation and development of teaching materials, teaching programmes and pastoral arrangements as appropriate </w:t>
      </w:r>
    </w:p>
    <w:p w14:paraId="3A50729D" w14:textId="77777777" w:rsidR="002E6C0E" w:rsidRPr="003D2BC9" w:rsidRDefault="002E6C0E" w:rsidP="005B78F9">
      <w:pPr>
        <w:numPr>
          <w:ilvl w:val="0"/>
          <w:numId w:val="11"/>
        </w:numPr>
        <w:autoSpaceDE w:val="0"/>
        <w:autoSpaceDN w:val="0"/>
        <w:adjustRightInd w:val="0"/>
        <w:spacing w:after="31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>Be accountable for the attainment, p</w:t>
      </w:r>
      <w:r w:rsidR="005B78F9">
        <w:rPr>
          <w:rFonts w:ascii="Candara" w:hAnsi="Candara" w:cs="Arial"/>
          <w:color w:val="000000"/>
          <w:sz w:val="22"/>
          <w:szCs w:val="22"/>
        </w:rPr>
        <w:t xml:space="preserve">rogress and outcomes of pupils </w:t>
      </w:r>
      <w:r w:rsidRPr="003D2BC9">
        <w:rPr>
          <w:rFonts w:ascii="Candara" w:hAnsi="Candara" w:cs="Arial"/>
          <w:color w:val="000000"/>
          <w:sz w:val="22"/>
          <w:szCs w:val="22"/>
        </w:rPr>
        <w:t xml:space="preserve">you teach, ensuring all pupils make at least </w:t>
      </w:r>
      <w:r w:rsidR="006A16B3">
        <w:rPr>
          <w:rFonts w:ascii="Candara" w:hAnsi="Candara" w:cs="Arial"/>
          <w:color w:val="000000"/>
          <w:sz w:val="22"/>
          <w:szCs w:val="22"/>
        </w:rPr>
        <w:t xml:space="preserve">expected </w:t>
      </w:r>
      <w:r w:rsidRPr="003D2BC9">
        <w:rPr>
          <w:rFonts w:ascii="Candara" w:hAnsi="Candara" w:cs="Arial"/>
          <w:color w:val="000000"/>
          <w:sz w:val="22"/>
          <w:szCs w:val="22"/>
        </w:rPr>
        <w:t xml:space="preserve">progress </w:t>
      </w:r>
    </w:p>
    <w:p w14:paraId="5635440A" w14:textId="77777777" w:rsidR="006A16B3" w:rsidRDefault="002E6C0E" w:rsidP="006A16B3">
      <w:pPr>
        <w:numPr>
          <w:ilvl w:val="0"/>
          <w:numId w:val="11"/>
        </w:numPr>
        <w:autoSpaceDE w:val="0"/>
        <w:autoSpaceDN w:val="0"/>
        <w:adjustRightInd w:val="0"/>
        <w:spacing w:after="31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Be aware of pupils’ capabilities, their prior knowledge and plan teaching and differentiate appropriately to build on these demonstrating knowledge and understanding of how pupils learn </w:t>
      </w:r>
    </w:p>
    <w:p w14:paraId="4C27C834" w14:textId="77777777" w:rsidR="002E6C0E" w:rsidRPr="006A16B3" w:rsidRDefault="002E6C0E" w:rsidP="006A16B3">
      <w:pPr>
        <w:numPr>
          <w:ilvl w:val="0"/>
          <w:numId w:val="11"/>
        </w:numPr>
        <w:autoSpaceDE w:val="0"/>
        <w:autoSpaceDN w:val="0"/>
        <w:adjustRightInd w:val="0"/>
        <w:spacing w:after="31"/>
        <w:jc w:val="both"/>
        <w:rPr>
          <w:rFonts w:ascii="Candara" w:hAnsi="Candara" w:cs="Arial"/>
          <w:color w:val="000000"/>
          <w:sz w:val="22"/>
          <w:szCs w:val="22"/>
        </w:rPr>
      </w:pPr>
      <w:r w:rsidRPr="006A16B3">
        <w:rPr>
          <w:rFonts w:ascii="Candara" w:hAnsi="Candara" w:cs="Arial"/>
          <w:color w:val="000000"/>
          <w:sz w:val="22"/>
          <w:szCs w:val="22"/>
        </w:rPr>
        <w:t xml:space="preserve">Have a clear understanding of the needs of all pupils, including those </w:t>
      </w:r>
      <w:r w:rsidR="006A16B3" w:rsidRPr="006A16B3">
        <w:rPr>
          <w:rFonts w:ascii="Candara" w:hAnsi="Candara" w:cs="Arial"/>
          <w:color w:val="000000"/>
          <w:sz w:val="22"/>
          <w:szCs w:val="22"/>
        </w:rPr>
        <w:t>wit</w:t>
      </w:r>
      <w:r w:rsidR="006A16B3">
        <w:rPr>
          <w:rFonts w:ascii="Candara" w:hAnsi="Candara" w:cs="Arial"/>
          <w:color w:val="000000"/>
          <w:sz w:val="22"/>
          <w:szCs w:val="22"/>
        </w:rPr>
        <w:t>h special educational needs</w:t>
      </w:r>
      <w:r w:rsidR="006A16B3" w:rsidRPr="006A16B3">
        <w:rPr>
          <w:rFonts w:ascii="Candara" w:hAnsi="Candara" w:cs="Arial"/>
          <w:color w:val="000000"/>
          <w:sz w:val="22"/>
          <w:szCs w:val="22"/>
        </w:rPr>
        <w:t>,</w:t>
      </w:r>
      <w:r w:rsidRPr="006A16B3">
        <w:rPr>
          <w:rFonts w:ascii="Candara" w:hAnsi="Candara" w:cs="Arial"/>
          <w:color w:val="000000"/>
          <w:sz w:val="22"/>
          <w:szCs w:val="22"/>
        </w:rPr>
        <w:t xml:space="preserve"> </w:t>
      </w:r>
      <w:r w:rsidR="006A16B3">
        <w:rPr>
          <w:rFonts w:ascii="Candara" w:hAnsi="Candara" w:cs="Arial"/>
          <w:color w:val="000000"/>
          <w:sz w:val="22"/>
          <w:szCs w:val="22"/>
        </w:rPr>
        <w:t>and consistently implement</w:t>
      </w:r>
      <w:r w:rsidR="006A16B3" w:rsidRPr="006A16B3">
        <w:rPr>
          <w:rFonts w:ascii="Candara" w:hAnsi="Candara" w:cs="Arial"/>
          <w:color w:val="000000"/>
          <w:sz w:val="22"/>
          <w:szCs w:val="22"/>
        </w:rPr>
        <w:t xml:space="preserve"> the mainstream core </w:t>
      </w:r>
      <w:proofErr w:type="gramStart"/>
      <w:r w:rsidR="006A16B3" w:rsidRPr="006A16B3">
        <w:rPr>
          <w:rFonts w:ascii="Candara" w:hAnsi="Candara" w:cs="Arial"/>
          <w:color w:val="000000"/>
          <w:sz w:val="22"/>
          <w:szCs w:val="22"/>
        </w:rPr>
        <w:t xml:space="preserve">standards </w:t>
      </w:r>
      <w:r w:rsidRPr="006A16B3">
        <w:rPr>
          <w:rFonts w:ascii="Candara" w:hAnsi="Candara" w:cs="Arial"/>
          <w:color w:val="000000"/>
          <w:sz w:val="22"/>
          <w:szCs w:val="22"/>
        </w:rPr>
        <w:t xml:space="preserve"> </w:t>
      </w:r>
      <w:r w:rsidR="006A16B3">
        <w:rPr>
          <w:rFonts w:ascii="Candara" w:hAnsi="Candara" w:cs="Arial"/>
          <w:color w:val="000000"/>
          <w:sz w:val="22"/>
          <w:szCs w:val="22"/>
        </w:rPr>
        <w:t>to</w:t>
      </w:r>
      <w:proofErr w:type="gramEnd"/>
      <w:r w:rsidR="006A16B3">
        <w:rPr>
          <w:rFonts w:ascii="Candara" w:hAnsi="Candara" w:cs="Arial"/>
          <w:color w:val="000000"/>
          <w:sz w:val="22"/>
          <w:szCs w:val="22"/>
        </w:rPr>
        <w:t xml:space="preserve"> engage and support these vulnerable groups</w:t>
      </w:r>
    </w:p>
    <w:p w14:paraId="75A98DC6" w14:textId="77777777" w:rsidR="002E6C0E" w:rsidRPr="003D2BC9" w:rsidRDefault="002E6C0E" w:rsidP="005B78F9">
      <w:pPr>
        <w:numPr>
          <w:ilvl w:val="0"/>
          <w:numId w:val="11"/>
        </w:numPr>
        <w:autoSpaceDE w:val="0"/>
        <w:autoSpaceDN w:val="0"/>
        <w:adjustRightInd w:val="0"/>
        <w:spacing w:after="29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lastRenderedPageBreak/>
        <w:t xml:space="preserve">Use an appropriate range of observation, assessment, monitoring and recording strategies as a basis for setting challenging learning objectives for pupils of all backgrounds, abilities and dispositions, monitoring learners’ progress and levels of attainment </w:t>
      </w:r>
    </w:p>
    <w:p w14:paraId="469E12B4" w14:textId="77777777" w:rsidR="002E6C0E" w:rsidRPr="003D2BC9" w:rsidRDefault="002E6C0E" w:rsidP="005B78F9">
      <w:pPr>
        <w:numPr>
          <w:ilvl w:val="0"/>
          <w:numId w:val="11"/>
        </w:numPr>
        <w:autoSpaceDE w:val="0"/>
        <w:autoSpaceDN w:val="0"/>
        <w:adjustRightInd w:val="0"/>
        <w:spacing w:after="29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Make accurate and productive use of assessment to secure pupils’ progress </w:t>
      </w:r>
    </w:p>
    <w:p w14:paraId="06585D42" w14:textId="77777777" w:rsidR="002E6C0E" w:rsidRPr="003D2BC9" w:rsidRDefault="005B78F9" w:rsidP="005B78F9">
      <w:pPr>
        <w:numPr>
          <w:ilvl w:val="0"/>
          <w:numId w:val="11"/>
        </w:numPr>
        <w:autoSpaceDE w:val="0"/>
        <w:autoSpaceDN w:val="0"/>
        <w:adjustRightInd w:val="0"/>
        <w:spacing w:after="29"/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 xml:space="preserve">Give pupils regular feedback </w:t>
      </w:r>
      <w:r w:rsidR="002E6C0E" w:rsidRPr="003D2BC9">
        <w:rPr>
          <w:rFonts w:ascii="Candara" w:hAnsi="Candara" w:cs="Arial"/>
          <w:color w:val="000000"/>
          <w:sz w:val="22"/>
          <w:szCs w:val="22"/>
        </w:rPr>
        <w:t xml:space="preserve">and encourage pupils to respond to the feedback, reflect on progress, their emerging needs and to take a responsible and conscientious attitude to their own work and </w:t>
      </w:r>
      <w:r w:rsidR="006A16B3">
        <w:rPr>
          <w:rFonts w:ascii="Candara" w:hAnsi="Candara" w:cs="Arial"/>
          <w:color w:val="000000"/>
          <w:sz w:val="22"/>
          <w:szCs w:val="22"/>
        </w:rPr>
        <w:t>learning</w:t>
      </w:r>
    </w:p>
    <w:p w14:paraId="18916B90" w14:textId="77777777" w:rsidR="002E6C0E" w:rsidRPr="003D2BC9" w:rsidRDefault="002E6C0E" w:rsidP="005B78F9">
      <w:pPr>
        <w:numPr>
          <w:ilvl w:val="0"/>
          <w:numId w:val="11"/>
        </w:numPr>
        <w:autoSpaceDE w:val="0"/>
        <w:autoSpaceDN w:val="0"/>
        <w:adjustRightInd w:val="0"/>
        <w:spacing w:after="29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Use relevant data to monitor progress, set targets, and plan subsequent lessons </w:t>
      </w:r>
    </w:p>
    <w:p w14:paraId="58AB3BFB" w14:textId="77777777" w:rsidR="002E6C0E" w:rsidRPr="003D2BC9" w:rsidRDefault="002E6C0E" w:rsidP="005B78F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Set homework and plan other out-of-class activities to consolidate and extend the knowledge and understanding pupils have acquired as appropriate </w:t>
      </w:r>
    </w:p>
    <w:p w14:paraId="41C8F396" w14:textId="77777777" w:rsidR="00602DEC" w:rsidRPr="002E6C0E" w:rsidRDefault="00602DEC" w:rsidP="00602DEC">
      <w:pPr>
        <w:jc w:val="both"/>
        <w:rPr>
          <w:rFonts w:ascii="Candara" w:hAnsi="Candara"/>
          <w:sz w:val="22"/>
          <w:szCs w:val="22"/>
        </w:rPr>
      </w:pPr>
    </w:p>
    <w:p w14:paraId="0C7B289E" w14:textId="77777777" w:rsidR="005B78F9" w:rsidRPr="00DF08A9" w:rsidRDefault="002E6C0E" w:rsidP="002E6C0E">
      <w:pPr>
        <w:autoSpaceDE w:val="0"/>
        <w:autoSpaceDN w:val="0"/>
        <w:adjustRightInd w:val="0"/>
        <w:rPr>
          <w:rFonts w:ascii="Candara" w:hAnsi="Candara" w:cs="Arial"/>
          <w:b/>
          <w:bCs/>
          <w:color w:val="000000"/>
          <w:sz w:val="22"/>
          <w:szCs w:val="22"/>
        </w:rPr>
      </w:pPr>
      <w:r w:rsidRPr="003D2BC9">
        <w:rPr>
          <w:rFonts w:ascii="Candara" w:hAnsi="Candara" w:cs="Arial"/>
          <w:b/>
          <w:bCs/>
          <w:color w:val="000000"/>
          <w:sz w:val="22"/>
          <w:szCs w:val="22"/>
        </w:rPr>
        <w:t>Behaviour and Safety</w:t>
      </w:r>
      <w:r w:rsidR="005B78F9">
        <w:rPr>
          <w:rFonts w:ascii="Candara" w:hAnsi="Candara" w:cs="Arial"/>
          <w:b/>
          <w:bCs/>
          <w:color w:val="000000"/>
          <w:sz w:val="22"/>
          <w:szCs w:val="22"/>
        </w:rPr>
        <w:t>:</w:t>
      </w:r>
    </w:p>
    <w:p w14:paraId="2E90C78E" w14:textId="77777777" w:rsidR="002E6C0E" w:rsidRPr="003D2BC9" w:rsidRDefault="002E6C0E" w:rsidP="005B78F9">
      <w:pPr>
        <w:numPr>
          <w:ilvl w:val="0"/>
          <w:numId w:val="12"/>
        </w:numPr>
        <w:autoSpaceDE w:val="0"/>
        <w:autoSpaceDN w:val="0"/>
        <w:adjustRightInd w:val="0"/>
        <w:spacing w:after="29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Establish a safe, purposeful and stimulating environment for pupils, rooted in mutual respect and </w:t>
      </w:r>
      <w:r w:rsidR="006A16B3">
        <w:rPr>
          <w:rFonts w:ascii="Candara" w:hAnsi="Candara" w:cs="Arial"/>
          <w:color w:val="000000"/>
          <w:sz w:val="22"/>
          <w:szCs w:val="22"/>
        </w:rPr>
        <w:t>follow the Behaviour Policy</w:t>
      </w:r>
      <w:r w:rsidRPr="003D2BC9">
        <w:rPr>
          <w:rFonts w:ascii="Candara" w:hAnsi="Candara" w:cs="Arial"/>
          <w:color w:val="000000"/>
          <w:sz w:val="22"/>
          <w:szCs w:val="22"/>
        </w:rPr>
        <w:t xml:space="preserve"> </w:t>
      </w:r>
      <w:r w:rsidR="006A16B3">
        <w:rPr>
          <w:rFonts w:ascii="Candara" w:hAnsi="Candara" w:cs="Arial"/>
          <w:color w:val="000000"/>
          <w:sz w:val="22"/>
          <w:szCs w:val="22"/>
        </w:rPr>
        <w:t>using</w:t>
      </w:r>
      <w:r w:rsidRPr="003D2BC9">
        <w:rPr>
          <w:rFonts w:ascii="Candara" w:hAnsi="Candara" w:cs="Arial"/>
          <w:color w:val="000000"/>
          <w:sz w:val="22"/>
          <w:szCs w:val="22"/>
        </w:rPr>
        <w:t xml:space="preserve"> a range of strategies, </w:t>
      </w:r>
      <w:r w:rsidR="006A16B3">
        <w:rPr>
          <w:rFonts w:ascii="Candara" w:hAnsi="Candara" w:cs="Arial"/>
          <w:color w:val="000000"/>
          <w:sz w:val="22"/>
          <w:szCs w:val="22"/>
        </w:rPr>
        <w:t>including</w:t>
      </w:r>
      <w:r w:rsidRPr="003D2BC9">
        <w:rPr>
          <w:rFonts w:ascii="Candara" w:hAnsi="Candara" w:cs="Arial"/>
          <w:color w:val="000000"/>
          <w:sz w:val="22"/>
          <w:szCs w:val="22"/>
        </w:rPr>
        <w:t xml:space="preserve"> praise, sanctions and rewards consistently and fairly </w:t>
      </w:r>
    </w:p>
    <w:p w14:paraId="08BE4A19" w14:textId="77777777" w:rsidR="002E6C0E" w:rsidRPr="003D2BC9" w:rsidRDefault="002E6C0E" w:rsidP="005B78F9">
      <w:pPr>
        <w:numPr>
          <w:ilvl w:val="0"/>
          <w:numId w:val="12"/>
        </w:numPr>
        <w:autoSpaceDE w:val="0"/>
        <w:autoSpaceDN w:val="0"/>
        <w:adjustRightInd w:val="0"/>
        <w:spacing w:after="29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Manage classes effectively, using approaches which are appropriate to pupils’ needs in order to inspire, motivate and challenge pupils </w:t>
      </w:r>
    </w:p>
    <w:p w14:paraId="27A09B31" w14:textId="77777777" w:rsidR="002E6C0E" w:rsidRPr="003D2BC9" w:rsidRDefault="002E6C0E" w:rsidP="005B78F9">
      <w:pPr>
        <w:numPr>
          <w:ilvl w:val="0"/>
          <w:numId w:val="12"/>
        </w:numPr>
        <w:autoSpaceDE w:val="0"/>
        <w:autoSpaceDN w:val="0"/>
        <w:adjustRightInd w:val="0"/>
        <w:spacing w:after="29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Maintain good relationships with pupils, exercise appropriate authority, and act decisively when necessary </w:t>
      </w:r>
    </w:p>
    <w:p w14:paraId="57FCD5CB" w14:textId="77777777" w:rsidR="002E6C0E" w:rsidRPr="003D2BC9" w:rsidRDefault="002E6C0E" w:rsidP="005B78F9">
      <w:pPr>
        <w:numPr>
          <w:ilvl w:val="0"/>
          <w:numId w:val="12"/>
        </w:numPr>
        <w:autoSpaceDE w:val="0"/>
        <w:autoSpaceDN w:val="0"/>
        <w:adjustRightInd w:val="0"/>
        <w:spacing w:after="29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Be a positive role model and demonstrate consistently the positive attitudes, values and behaviour, which are expected of </w:t>
      </w:r>
      <w:r w:rsidR="006A16B3">
        <w:rPr>
          <w:rFonts w:ascii="Candara" w:hAnsi="Candara" w:cs="Arial"/>
          <w:color w:val="000000"/>
          <w:sz w:val="22"/>
          <w:szCs w:val="22"/>
        </w:rPr>
        <w:t xml:space="preserve">all </w:t>
      </w:r>
      <w:r w:rsidRPr="003D2BC9">
        <w:rPr>
          <w:rFonts w:ascii="Candara" w:hAnsi="Candara" w:cs="Arial"/>
          <w:color w:val="000000"/>
          <w:sz w:val="22"/>
          <w:szCs w:val="22"/>
        </w:rPr>
        <w:t xml:space="preserve">pupils </w:t>
      </w:r>
    </w:p>
    <w:p w14:paraId="7AEFD61C" w14:textId="77777777" w:rsidR="002E6C0E" w:rsidRPr="003D2BC9" w:rsidRDefault="002E6C0E" w:rsidP="005B78F9">
      <w:pPr>
        <w:numPr>
          <w:ilvl w:val="0"/>
          <w:numId w:val="12"/>
        </w:numPr>
        <w:autoSpaceDE w:val="0"/>
        <w:autoSpaceDN w:val="0"/>
        <w:adjustRightInd w:val="0"/>
        <w:spacing w:after="29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Have high expectations of behaviour, promoting independence of all learners </w:t>
      </w:r>
    </w:p>
    <w:p w14:paraId="68A1DA77" w14:textId="77777777" w:rsidR="002E6C0E" w:rsidRPr="003D2BC9" w:rsidRDefault="002E6C0E" w:rsidP="005B78F9">
      <w:pPr>
        <w:numPr>
          <w:ilvl w:val="0"/>
          <w:numId w:val="12"/>
        </w:numPr>
        <w:autoSpaceDE w:val="0"/>
        <w:autoSpaceDN w:val="0"/>
        <w:adjustRightInd w:val="0"/>
        <w:spacing w:after="29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Carry out playground and other duties as directed and within the remit of the current </w:t>
      </w:r>
      <w:r w:rsidRPr="003D2BC9">
        <w:rPr>
          <w:rFonts w:ascii="Candara" w:hAnsi="Candara" w:cs="Arial"/>
          <w:i/>
          <w:iCs/>
          <w:color w:val="000000"/>
          <w:sz w:val="22"/>
          <w:szCs w:val="22"/>
        </w:rPr>
        <w:t xml:space="preserve">School Teachers’ Pay and Conditions Document </w:t>
      </w:r>
    </w:p>
    <w:p w14:paraId="1602A1F9" w14:textId="77777777" w:rsidR="002E6C0E" w:rsidRPr="003D2BC9" w:rsidRDefault="002E6C0E" w:rsidP="005B78F9">
      <w:pPr>
        <w:numPr>
          <w:ilvl w:val="0"/>
          <w:numId w:val="12"/>
        </w:numPr>
        <w:autoSpaceDE w:val="0"/>
        <w:autoSpaceDN w:val="0"/>
        <w:adjustRightInd w:val="0"/>
        <w:spacing w:after="29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Be responsible for promoting and safeguarding the welfare of children and young people within the school, raising any concerns following school protocol/procedures </w:t>
      </w:r>
    </w:p>
    <w:p w14:paraId="599298A9" w14:textId="77777777" w:rsidR="002E6C0E" w:rsidRPr="003D2BC9" w:rsidRDefault="002E6C0E" w:rsidP="005B78F9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Comply with health and safety policies and undertaking risk assessments where appropriate </w:t>
      </w:r>
    </w:p>
    <w:p w14:paraId="72A3D3EC" w14:textId="77777777" w:rsidR="002E6C0E" w:rsidRPr="003D2BC9" w:rsidRDefault="002E6C0E" w:rsidP="002E6C0E">
      <w:pPr>
        <w:autoSpaceDE w:val="0"/>
        <w:autoSpaceDN w:val="0"/>
        <w:adjustRightInd w:val="0"/>
        <w:rPr>
          <w:rFonts w:ascii="Candara" w:hAnsi="Candara" w:cs="Arial"/>
          <w:color w:val="000000"/>
          <w:sz w:val="22"/>
          <w:szCs w:val="22"/>
        </w:rPr>
      </w:pPr>
    </w:p>
    <w:p w14:paraId="1ACC8AA1" w14:textId="77777777" w:rsidR="002E6C0E" w:rsidRPr="00DF08A9" w:rsidRDefault="002E6C0E" w:rsidP="002E6C0E">
      <w:pPr>
        <w:autoSpaceDE w:val="0"/>
        <w:autoSpaceDN w:val="0"/>
        <w:adjustRightInd w:val="0"/>
        <w:rPr>
          <w:rFonts w:ascii="Candara" w:hAnsi="Candara" w:cs="Arial"/>
          <w:b/>
          <w:bCs/>
          <w:color w:val="000000"/>
          <w:sz w:val="22"/>
          <w:szCs w:val="22"/>
        </w:rPr>
      </w:pPr>
      <w:r w:rsidRPr="003D2BC9">
        <w:rPr>
          <w:rFonts w:ascii="Candara" w:hAnsi="Candara" w:cs="Arial"/>
          <w:b/>
          <w:bCs/>
          <w:color w:val="000000"/>
          <w:sz w:val="22"/>
          <w:szCs w:val="22"/>
        </w:rPr>
        <w:t>Team working and collaboration</w:t>
      </w:r>
      <w:r w:rsidR="005B78F9">
        <w:rPr>
          <w:rFonts w:ascii="Candara" w:hAnsi="Candara" w:cs="Arial"/>
          <w:b/>
          <w:bCs/>
          <w:color w:val="000000"/>
          <w:sz w:val="22"/>
          <w:szCs w:val="22"/>
        </w:rPr>
        <w:t>:</w:t>
      </w:r>
    </w:p>
    <w:p w14:paraId="4B47DA37" w14:textId="77777777" w:rsidR="002E6C0E" w:rsidRDefault="002E6C0E" w:rsidP="005B78F9">
      <w:pPr>
        <w:numPr>
          <w:ilvl w:val="0"/>
          <w:numId w:val="13"/>
        </w:numPr>
        <w:autoSpaceDE w:val="0"/>
        <w:autoSpaceDN w:val="0"/>
        <w:adjustRightInd w:val="0"/>
        <w:spacing w:after="29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Participate in any relevant meetings/professional development opportunities at the school, which relate to the learners, curriculum or organisation of the school including pastoral arrangements and assemblies </w:t>
      </w:r>
    </w:p>
    <w:p w14:paraId="228EC0C6" w14:textId="77777777" w:rsidR="00D65FAA" w:rsidRPr="00D65FAA" w:rsidRDefault="00D65FAA" w:rsidP="00D65FAA">
      <w:pPr>
        <w:numPr>
          <w:ilvl w:val="0"/>
          <w:numId w:val="13"/>
        </w:numPr>
        <w:autoSpaceDE w:val="0"/>
        <w:autoSpaceDN w:val="0"/>
        <w:adjustRightInd w:val="0"/>
        <w:spacing w:after="29"/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>Be an active member of a curriculum team, c</w:t>
      </w:r>
      <w:r w:rsidRPr="003D2BC9">
        <w:rPr>
          <w:rFonts w:ascii="Candara" w:hAnsi="Candara" w:cs="Arial"/>
          <w:color w:val="000000"/>
          <w:sz w:val="22"/>
          <w:szCs w:val="22"/>
        </w:rPr>
        <w:t xml:space="preserve">o-ordinating activities and resources within a specific area of the curriculum and supporting colleagues in the delivery of this specialist area </w:t>
      </w:r>
    </w:p>
    <w:p w14:paraId="1EAA6DEC" w14:textId="77777777" w:rsidR="002E6C0E" w:rsidRPr="003D2BC9" w:rsidRDefault="002E6C0E" w:rsidP="005B78F9">
      <w:pPr>
        <w:numPr>
          <w:ilvl w:val="0"/>
          <w:numId w:val="13"/>
        </w:numPr>
        <w:autoSpaceDE w:val="0"/>
        <w:autoSpaceDN w:val="0"/>
        <w:adjustRightInd w:val="0"/>
        <w:spacing w:after="29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Work as a team member and identify opportunities for working with colleagues and sharing the development of effective practice with them </w:t>
      </w:r>
    </w:p>
    <w:p w14:paraId="714C0874" w14:textId="77777777" w:rsidR="002E6C0E" w:rsidRPr="003D2BC9" w:rsidRDefault="002E6C0E" w:rsidP="005B78F9">
      <w:pPr>
        <w:numPr>
          <w:ilvl w:val="0"/>
          <w:numId w:val="13"/>
        </w:numPr>
        <w:autoSpaceDE w:val="0"/>
        <w:autoSpaceDN w:val="0"/>
        <w:adjustRightInd w:val="0"/>
        <w:spacing w:after="29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Take part as required in the review, development and management of the activities relating to the curriculum, organisation and pastoral functions of the school </w:t>
      </w:r>
    </w:p>
    <w:p w14:paraId="6045D06E" w14:textId="77777777" w:rsidR="002E6C0E" w:rsidRPr="003D2BC9" w:rsidRDefault="002E6C0E" w:rsidP="005B78F9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Take part in school events and activities, some of which may take place in evenings or weekends </w:t>
      </w:r>
    </w:p>
    <w:p w14:paraId="0D0B940D" w14:textId="77777777" w:rsidR="00581348" w:rsidRDefault="00581348" w:rsidP="00DF08A9">
      <w:pPr>
        <w:jc w:val="both"/>
        <w:rPr>
          <w:rFonts w:ascii="Candara" w:hAnsi="Candara"/>
          <w:sz w:val="22"/>
          <w:szCs w:val="22"/>
        </w:rPr>
      </w:pPr>
    </w:p>
    <w:p w14:paraId="785E4813" w14:textId="77777777" w:rsidR="00581348" w:rsidRPr="00581348" w:rsidRDefault="00581348" w:rsidP="00581348">
      <w:pPr>
        <w:jc w:val="both"/>
        <w:rPr>
          <w:rFonts w:ascii="Candara" w:hAnsi="Candara"/>
          <w:b/>
          <w:sz w:val="22"/>
          <w:szCs w:val="22"/>
        </w:rPr>
      </w:pPr>
      <w:r w:rsidRPr="00581348">
        <w:rPr>
          <w:rFonts w:ascii="Candara" w:hAnsi="Candara"/>
          <w:b/>
          <w:sz w:val="22"/>
          <w:szCs w:val="22"/>
        </w:rPr>
        <w:t>Fulfil wide</w:t>
      </w:r>
      <w:r>
        <w:rPr>
          <w:rFonts w:ascii="Candara" w:hAnsi="Candara"/>
          <w:b/>
          <w:sz w:val="22"/>
          <w:szCs w:val="22"/>
        </w:rPr>
        <w:t>r professional responsibilities:</w:t>
      </w:r>
    </w:p>
    <w:p w14:paraId="6D0C6DBE" w14:textId="77777777" w:rsidR="00581348" w:rsidRPr="00581348" w:rsidRDefault="00581348" w:rsidP="00581348">
      <w:pPr>
        <w:numPr>
          <w:ilvl w:val="0"/>
          <w:numId w:val="8"/>
        </w:numPr>
        <w:jc w:val="both"/>
        <w:rPr>
          <w:rFonts w:ascii="Candara" w:hAnsi="Candara"/>
          <w:sz w:val="22"/>
          <w:szCs w:val="22"/>
        </w:rPr>
      </w:pPr>
      <w:r w:rsidRPr="00581348">
        <w:rPr>
          <w:rFonts w:ascii="Candara" w:hAnsi="Candara"/>
          <w:sz w:val="22"/>
          <w:szCs w:val="22"/>
        </w:rPr>
        <w:t xml:space="preserve">Work collaboratively with others to develop effective professional relationships </w:t>
      </w:r>
    </w:p>
    <w:p w14:paraId="6C5A1344" w14:textId="77777777" w:rsidR="00581348" w:rsidRPr="00581348" w:rsidRDefault="00581348" w:rsidP="00581348">
      <w:pPr>
        <w:numPr>
          <w:ilvl w:val="0"/>
          <w:numId w:val="8"/>
        </w:numPr>
        <w:jc w:val="both"/>
        <w:rPr>
          <w:rFonts w:ascii="Candara" w:hAnsi="Candara"/>
          <w:sz w:val="22"/>
          <w:szCs w:val="22"/>
        </w:rPr>
      </w:pPr>
      <w:r w:rsidRPr="00581348">
        <w:rPr>
          <w:rFonts w:ascii="Candara" w:hAnsi="Candara"/>
          <w:sz w:val="22"/>
          <w:szCs w:val="22"/>
        </w:rPr>
        <w:t xml:space="preserve">Deploy support staff effectively as appropriate </w:t>
      </w:r>
    </w:p>
    <w:p w14:paraId="32168307" w14:textId="77777777" w:rsidR="00581348" w:rsidRPr="00581348" w:rsidRDefault="00581348" w:rsidP="00581348">
      <w:pPr>
        <w:numPr>
          <w:ilvl w:val="0"/>
          <w:numId w:val="8"/>
        </w:numPr>
        <w:jc w:val="both"/>
        <w:rPr>
          <w:rFonts w:ascii="Candara" w:hAnsi="Candara"/>
          <w:sz w:val="22"/>
          <w:szCs w:val="22"/>
        </w:rPr>
      </w:pPr>
      <w:r w:rsidRPr="00581348">
        <w:rPr>
          <w:rFonts w:ascii="Candara" w:hAnsi="Candara"/>
          <w:sz w:val="22"/>
          <w:szCs w:val="22"/>
        </w:rPr>
        <w:t xml:space="preserve">Communicate effectively with parents/carers with regard to pupils’ achievements and well-being using school systems/processes as appropriate </w:t>
      </w:r>
    </w:p>
    <w:p w14:paraId="5854B4BE" w14:textId="77777777" w:rsidR="00581348" w:rsidRPr="00581348" w:rsidRDefault="00581348" w:rsidP="00581348">
      <w:pPr>
        <w:numPr>
          <w:ilvl w:val="0"/>
          <w:numId w:val="8"/>
        </w:numPr>
        <w:jc w:val="both"/>
        <w:rPr>
          <w:rFonts w:ascii="Candara" w:hAnsi="Candara"/>
          <w:sz w:val="22"/>
          <w:szCs w:val="22"/>
        </w:rPr>
      </w:pPr>
      <w:r w:rsidRPr="00581348">
        <w:rPr>
          <w:rFonts w:ascii="Candara" w:hAnsi="Candara"/>
          <w:sz w:val="22"/>
          <w:szCs w:val="22"/>
        </w:rPr>
        <w:t xml:space="preserve">Communicate and co-operate with relevant external bodies </w:t>
      </w:r>
    </w:p>
    <w:p w14:paraId="43A52765" w14:textId="77777777" w:rsidR="00581348" w:rsidRPr="00581348" w:rsidRDefault="00581348" w:rsidP="00581348">
      <w:pPr>
        <w:numPr>
          <w:ilvl w:val="0"/>
          <w:numId w:val="8"/>
        </w:numPr>
        <w:jc w:val="both"/>
        <w:rPr>
          <w:rFonts w:ascii="Candara" w:hAnsi="Candara"/>
          <w:sz w:val="22"/>
          <w:szCs w:val="22"/>
        </w:rPr>
      </w:pPr>
      <w:r w:rsidRPr="00581348">
        <w:rPr>
          <w:rFonts w:ascii="Candara" w:hAnsi="Candara"/>
          <w:sz w:val="22"/>
          <w:szCs w:val="22"/>
        </w:rPr>
        <w:t xml:space="preserve">Keeping up to date with changes and developments in Primary education </w:t>
      </w:r>
    </w:p>
    <w:p w14:paraId="0208D65C" w14:textId="77777777" w:rsidR="00581348" w:rsidRPr="00581348" w:rsidRDefault="00581348" w:rsidP="00581348">
      <w:pPr>
        <w:numPr>
          <w:ilvl w:val="0"/>
          <w:numId w:val="8"/>
        </w:numPr>
        <w:jc w:val="both"/>
        <w:rPr>
          <w:rFonts w:ascii="Candara" w:hAnsi="Candara"/>
          <w:sz w:val="22"/>
          <w:szCs w:val="22"/>
        </w:rPr>
      </w:pPr>
      <w:r w:rsidRPr="00581348">
        <w:rPr>
          <w:rFonts w:ascii="Candara" w:hAnsi="Candara"/>
          <w:sz w:val="22"/>
          <w:szCs w:val="22"/>
        </w:rPr>
        <w:lastRenderedPageBreak/>
        <w:t>Make a positive contribution to the wider life and ethos of the school</w:t>
      </w:r>
    </w:p>
    <w:p w14:paraId="0E27B00A" w14:textId="77777777" w:rsidR="00581348" w:rsidRPr="003D2BC9" w:rsidRDefault="00581348" w:rsidP="00581348">
      <w:pPr>
        <w:autoSpaceDE w:val="0"/>
        <w:autoSpaceDN w:val="0"/>
        <w:adjustRightInd w:val="0"/>
        <w:rPr>
          <w:rFonts w:ascii="Candara" w:hAnsi="Candara" w:cs="Arial"/>
          <w:color w:val="000000"/>
          <w:sz w:val="22"/>
          <w:szCs w:val="22"/>
        </w:rPr>
      </w:pPr>
    </w:p>
    <w:p w14:paraId="5C7E7BF5" w14:textId="77777777" w:rsidR="00581348" w:rsidRDefault="00581348" w:rsidP="00581348">
      <w:pPr>
        <w:autoSpaceDE w:val="0"/>
        <w:autoSpaceDN w:val="0"/>
        <w:adjustRightInd w:val="0"/>
        <w:rPr>
          <w:rFonts w:ascii="Candara" w:hAnsi="Candara" w:cs="Arial"/>
          <w:b/>
          <w:bCs/>
          <w:color w:val="000000"/>
          <w:sz w:val="22"/>
          <w:szCs w:val="22"/>
        </w:rPr>
      </w:pPr>
      <w:r w:rsidRPr="003D2BC9">
        <w:rPr>
          <w:rFonts w:ascii="Candara" w:hAnsi="Candara" w:cs="Arial"/>
          <w:b/>
          <w:bCs/>
          <w:color w:val="000000"/>
          <w:sz w:val="22"/>
          <w:szCs w:val="22"/>
        </w:rPr>
        <w:t>Professional development</w:t>
      </w:r>
      <w:r>
        <w:rPr>
          <w:rFonts w:ascii="Candara" w:hAnsi="Candara" w:cs="Arial"/>
          <w:b/>
          <w:bCs/>
          <w:color w:val="000000"/>
          <w:sz w:val="22"/>
          <w:szCs w:val="22"/>
        </w:rPr>
        <w:t>:</w:t>
      </w:r>
    </w:p>
    <w:p w14:paraId="60061E4C" w14:textId="77777777" w:rsidR="00581348" w:rsidRPr="003D2BC9" w:rsidRDefault="00581348" w:rsidP="00581348">
      <w:pPr>
        <w:autoSpaceDE w:val="0"/>
        <w:autoSpaceDN w:val="0"/>
        <w:adjustRightInd w:val="0"/>
        <w:rPr>
          <w:rFonts w:ascii="Candara" w:hAnsi="Candara" w:cs="Arial"/>
          <w:color w:val="000000"/>
          <w:sz w:val="22"/>
          <w:szCs w:val="22"/>
        </w:rPr>
      </w:pPr>
    </w:p>
    <w:p w14:paraId="1D9B989B" w14:textId="77777777" w:rsidR="00581348" w:rsidRPr="003D2BC9" w:rsidRDefault="00581348" w:rsidP="00581348">
      <w:pPr>
        <w:numPr>
          <w:ilvl w:val="0"/>
          <w:numId w:val="8"/>
        </w:numPr>
        <w:autoSpaceDE w:val="0"/>
        <w:autoSpaceDN w:val="0"/>
        <w:adjustRightInd w:val="0"/>
        <w:spacing w:after="29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>Regularly review the effectiveness of your teaching and assessment procedures and its impact on pupils’ progress, attainment and well</w:t>
      </w:r>
      <w:r w:rsidR="00DF08A9">
        <w:rPr>
          <w:rFonts w:ascii="Candara" w:hAnsi="Candara" w:cs="Arial"/>
          <w:color w:val="000000"/>
          <w:sz w:val="22"/>
          <w:szCs w:val="22"/>
        </w:rPr>
        <w:t>-</w:t>
      </w:r>
      <w:r w:rsidRPr="003D2BC9">
        <w:rPr>
          <w:rFonts w:ascii="Candara" w:hAnsi="Candara" w:cs="Arial"/>
          <w:color w:val="000000"/>
          <w:sz w:val="22"/>
          <w:szCs w:val="22"/>
        </w:rPr>
        <w:t xml:space="preserve">being, refining your approaches where necessary responding to advice and feedback from colleagues </w:t>
      </w:r>
    </w:p>
    <w:p w14:paraId="403C6A4C" w14:textId="77777777" w:rsidR="00581348" w:rsidRPr="003D2BC9" w:rsidRDefault="00581348" w:rsidP="00581348">
      <w:pPr>
        <w:numPr>
          <w:ilvl w:val="0"/>
          <w:numId w:val="8"/>
        </w:numPr>
        <w:autoSpaceDE w:val="0"/>
        <w:autoSpaceDN w:val="0"/>
        <w:adjustRightInd w:val="0"/>
        <w:spacing w:after="29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Be responsible for improving your teaching through participating fully in training and development opportunities identified by the school or as developed as an outcome of your appraisal </w:t>
      </w:r>
    </w:p>
    <w:p w14:paraId="525F58C4" w14:textId="77777777" w:rsidR="00581348" w:rsidRPr="003D2BC9" w:rsidRDefault="00581348" w:rsidP="0058134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Proactively participate with arrangements made in accordance with the Appraisal Regulations 2012 </w:t>
      </w:r>
    </w:p>
    <w:p w14:paraId="44EAFD9C" w14:textId="77777777" w:rsidR="00581348" w:rsidRPr="003D2BC9" w:rsidRDefault="00581348" w:rsidP="00581348">
      <w:pPr>
        <w:autoSpaceDE w:val="0"/>
        <w:autoSpaceDN w:val="0"/>
        <w:adjustRightInd w:val="0"/>
        <w:rPr>
          <w:rFonts w:ascii="Candara" w:hAnsi="Candara" w:cs="Arial"/>
          <w:color w:val="000000"/>
          <w:sz w:val="22"/>
          <w:szCs w:val="22"/>
        </w:rPr>
      </w:pPr>
    </w:p>
    <w:p w14:paraId="485E4ADA" w14:textId="77777777" w:rsidR="00581348" w:rsidRPr="00DF08A9" w:rsidRDefault="00581348" w:rsidP="00581348">
      <w:pPr>
        <w:autoSpaceDE w:val="0"/>
        <w:autoSpaceDN w:val="0"/>
        <w:adjustRightInd w:val="0"/>
        <w:rPr>
          <w:rFonts w:ascii="Candara" w:hAnsi="Candara" w:cs="Arial"/>
          <w:b/>
          <w:bCs/>
          <w:color w:val="000000"/>
          <w:sz w:val="22"/>
          <w:szCs w:val="22"/>
        </w:rPr>
      </w:pPr>
      <w:r w:rsidRPr="003D2BC9">
        <w:rPr>
          <w:rFonts w:ascii="Candara" w:hAnsi="Candara" w:cs="Arial"/>
          <w:b/>
          <w:bCs/>
          <w:color w:val="000000"/>
          <w:sz w:val="22"/>
          <w:szCs w:val="22"/>
        </w:rPr>
        <w:t>Other</w:t>
      </w:r>
      <w:r>
        <w:rPr>
          <w:rFonts w:ascii="Candara" w:hAnsi="Candara" w:cs="Arial"/>
          <w:b/>
          <w:bCs/>
          <w:color w:val="000000"/>
          <w:sz w:val="22"/>
          <w:szCs w:val="22"/>
        </w:rPr>
        <w:t>:</w:t>
      </w:r>
    </w:p>
    <w:p w14:paraId="2C870EF7" w14:textId="77777777" w:rsidR="00581348" w:rsidRPr="003D2BC9" w:rsidRDefault="00581348" w:rsidP="00581348">
      <w:pPr>
        <w:numPr>
          <w:ilvl w:val="0"/>
          <w:numId w:val="15"/>
        </w:numPr>
        <w:autoSpaceDE w:val="0"/>
        <w:autoSpaceDN w:val="0"/>
        <w:adjustRightInd w:val="0"/>
        <w:spacing w:after="31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To have professional regard for the ethos, policies and practices of the school in which you teach, and maintain high standards in your own attendance and punctuality </w:t>
      </w:r>
    </w:p>
    <w:p w14:paraId="7A73676E" w14:textId="77777777" w:rsidR="00581348" w:rsidRPr="003D2BC9" w:rsidRDefault="00581348" w:rsidP="00581348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ndara" w:hAnsi="Candara" w:cs="Arial"/>
          <w:color w:val="000000"/>
          <w:sz w:val="22"/>
          <w:szCs w:val="22"/>
        </w:rPr>
      </w:pPr>
      <w:r w:rsidRPr="003D2BC9">
        <w:rPr>
          <w:rFonts w:ascii="Candara" w:hAnsi="Candara" w:cs="Arial"/>
          <w:color w:val="000000"/>
          <w:sz w:val="22"/>
          <w:szCs w:val="22"/>
        </w:rPr>
        <w:t xml:space="preserve">Perform any reasonable duties as requested by the </w:t>
      </w:r>
      <w:r w:rsidR="00072E96" w:rsidRPr="003D2BC9">
        <w:rPr>
          <w:rFonts w:ascii="Candara" w:hAnsi="Candara" w:cs="Arial"/>
          <w:color w:val="000000"/>
          <w:sz w:val="22"/>
          <w:szCs w:val="22"/>
        </w:rPr>
        <w:t>Headteacher</w:t>
      </w:r>
      <w:r w:rsidRPr="003D2BC9">
        <w:rPr>
          <w:rFonts w:ascii="Candara" w:hAnsi="Candara" w:cs="Arial"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2861"/>
        <w:gridCol w:w="2861"/>
      </w:tblGrid>
      <w:tr w:rsidR="00581348" w:rsidRPr="003D2BC9" w14:paraId="7EE9147C" w14:textId="77777777" w:rsidTr="1B3F3C19">
        <w:trPr>
          <w:trHeight w:val="112"/>
        </w:trPr>
        <w:tc>
          <w:tcPr>
            <w:tcW w:w="2861" w:type="dxa"/>
          </w:tcPr>
          <w:p w14:paraId="4B94D5A5" w14:textId="77777777" w:rsidR="00581348" w:rsidRDefault="00581348" w:rsidP="009E122C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bCs/>
                <w:color w:val="000000"/>
                <w:sz w:val="22"/>
                <w:szCs w:val="22"/>
              </w:rPr>
            </w:pPr>
          </w:p>
          <w:p w14:paraId="3DEEC669" w14:textId="77777777" w:rsidR="00581348" w:rsidRDefault="00581348" w:rsidP="009E122C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bCs/>
                <w:color w:val="000000"/>
                <w:sz w:val="22"/>
                <w:szCs w:val="22"/>
              </w:rPr>
            </w:pPr>
          </w:p>
          <w:p w14:paraId="3656B9AB" w14:textId="77777777" w:rsidR="00581348" w:rsidRDefault="00581348" w:rsidP="009E122C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bCs/>
                <w:color w:val="000000"/>
                <w:sz w:val="22"/>
                <w:szCs w:val="22"/>
              </w:rPr>
            </w:pPr>
          </w:p>
          <w:p w14:paraId="6EC683F4" w14:textId="77777777" w:rsidR="00581348" w:rsidRPr="003D2BC9" w:rsidRDefault="00581348" w:rsidP="009E122C">
            <w:pPr>
              <w:autoSpaceDE w:val="0"/>
              <w:autoSpaceDN w:val="0"/>
              <w:adjustRightInd w:val="0"/>
              <w:rPr>
                <w:rFonts w:ascii="Candara" w:hAnsi="Candara" w:cs="Arial"/>
                <w:color w:val="000000"/>
                <w:sz w:val="22"/>
                <w:szCs w:val="22"/>
              </w:rPr>
            </w:pPr>
            <w:r w:rsidRPr="003D2BC9">
              <w:rPr>
                <w:rFonts w:ascii="Candara" w:hAnsi="Candara" w:cs="Arial"/>
                <w:b/>
                <w:bCs/>
                <w:color w:val="000000"/>
                <w:sz w:val="22"/>
                <w:szCs w:val="22"/>
              </w:rPr>
              <w:t xml:space="preserve">Signature of post holder: </w:t>
            </w:r>
          </w:p>
        </w:tc>
        <w:tc>
          <w:tcPr>
            <w:tcW w:w="2861" w:type="dxa"/>
          </w:tcPr>
          <w:p w14:paraId="45FB0818" w14:textId="77777777" w:rsidR="00581348" w:rsidRDefault="00581348" w:rsidP="009E122C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bCs/>
                <w:color w:val="000000"/>
                <w:sz w:val="22"/>
                <w:szCs w:val="22"/>
              </w:rPr>
            </w:pPr>
          </w:p>
          <w:p w14:paraId="049F31CB" w14:textId="77777777" w:rsidR="00581348" w:rsidRDefault="00581348" w:rsidP="009E122C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bCs/>
                <w:color w:val="000000"/>
                <w:sz w:val="22"/>
                <w:szCs w:val="22"/>
              </w:rPr>
            </w:pPr>
          </w:p>
          <w:p w14:paraId="53128261" w14:textId="77777777" w:rsidR="00581348" w:rsidRDefault="00581348" w:rsidP="009E122C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bCs/>
                <w:color w:val="000000"/>
                <w:sz w:val="22"/>
                <w:szCs w:val="22"/>
              </w:rPr>
            </w:pPr>
          </w:p>
          <w:p w14:paraId="4C8BFC02" w14:textId="1ACA8CED" w:rsidR="00581348" w:rsidRPr="003D2BC9" w:rsidRDefault="00581348" w:rsidP="009E122C">
            <w:pPr>
              <w:autoSpaceDE w:val="0"/>
              <w:autoSpaceDN w:val="0"/>
              <w:adjustRightInd w:val="0"/>
              <w:rPr>
                <w:rFonts w:ascii="Candara" w:hAnsi="Candara" w:cs="Arial"/>
                <w:color w:val="000000"/>
                <w:sz w:val="22"/>
                <w:szCs w:val="22"/>
              </w:rPr>
            </w:pPr>
          </w:p>
        </w:tc>
        <w:tc>
          <w:tcPr>
            <w:tcW w:w="2861" w:type="dxa"/>
          </w:tcPr>
          <w:p w14:paraId="62486C05" w14:textId="77777777" w:rsidR="00581348" w:rsidRDefault="00581348" w:rsidP="009E122C">
            <w:pPr>
              <w:autoSpaceDE w:val="0"/>
              <w:autoSpaceDN w:val="0"/>
              <w:adjustRightInd w:val="0"/>
              <w:rPr>
                <w:rFonts w:ascii="Candara" w:hAnsi="Candara" w:cs="Arial"/>
                <w:color w:val="000000"/>
                <w:sz w:val="22"/>
                <w:szCs w:val="22"/>
              </w:rPr>
            </w:pPr>
          </w:p>
          <w:p w14:paraId="4101652C" w14:textId="77777777" w:rsidR="00581348" w:rsidRDefault="00581348" w:rsidP="009E122C">
            <w:pPr>
              <w:autoSpaceDE w:val="0"/>
              <w:autoSpaceDN w:val="0"/>
              <w:adjustRightInd w:val="0"/>
              <w:rPr>
                <w:rFonts w:ascii="Candara" w:hAnsi="Candara" w:cs="Arial"/>
                <w:color w:val="000000"/>
                <w:sz w:val="22"/>
                <w:szCs w:val="22"/>
              </w:rPr>
            </w:pPr>
          </w:p>
          <w:p w14:paraId="4B99056E" w14:textId="77777777" w:rsidR="00581348" w:rsidRDefault="00581348" w:rsidP="009E122C">
            <w:pPr>
              <w:autoSpaceDE w:val="0"/>
              <w:autoSpaceDN w:val="0"/>
              <w:adjustRightInd w:val="0"/>
              <w:rPr>
                <w:rFonts w:ascii="Candara" w:hAnsi="Candara" w:cs="Arial"/>
                <w:color w:val="000000"/>
                <w:sz w:val="22"/>
                <w:szCs w:val="22"/>
              </w:rPr>
            </w:pPr>
          </w:p>
          <w:p w14:paraId="5BCEC2D9" w14:textId="5C150674" w:rsidR="00581348" w:rsidRPr="003D2BC9" w:rsidRDefault="00A90425" w:rsidP="009E122C">
            <w:pPr>
              <w:autoSpaceDE w:val="0"/>
              <w:autoSpaceDN w:val="0"/>
              <w:adjustRightInd w:val="0"/>
              <w:rPr>
                <w:rFonts w:ascii="Candara" w:hAnsi="Candara" w:cs="Arial"/>
                <w:color w:val="000000"/>
                <w:sz w:val="22"/>
                <w:szCs w:val="22"/>
              </w:rPr>
            </w:pPr>
            <w:r w:rsidRPr="003D2BC9">
              <w:rPr>
                <w:rFonts w:ascii="Candara" w:hAnsi="Candara" w:cs="Arial"/>
                <w:b/>
                <w:bCs/>
                <w:color w:val="000000"/>
                <w:sz w:val="22"/>
                <w:szCs w:val="22"/>
              </w:rPr>
              <w:t>Date:</w:t>
            </w:r>
          </w:p>
        </w:tc>
      </w:tr>
      <w:tr w:rsidR="00581348" w:rsidRPr="003D2BC9" w14:paraId="1912BB0A" w14:textId="77777777" w:rsidTr="1B3F3C19">
        <w:trPr>
          <w:trHeight w:val="112"/>
        </w:trPr>
        <w:tc>
          <w:tcPr>
            <w:tcW w:w="2861" w:type="dxa"/>
          </w:tcPr>
          <w:p w14:paraId="0EC89BFB" w14:textId="21231AD6" w:rsidR="23B52107" w:rsidRDefault="23B52107" w:rsidP="23B52107">
            <w:pPr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D4643A0" w14:textId="61235D23" w:rsidR="1B3F3C19" w:rsidRDefault="1B3F3C19" w:rsidP="1B3F3C19">
            <w:pPr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8FFFE6A" w14:textId="77777777" w:rsidR="00581348" w:rsidRPr="003D2BC9" w:rsidRDefault="00581348" w:rsidP="009E122C">
            <w:pPr>
              <w:autoSpaceDE w:val="0"/>
              <w:autoSpaceDN w:val="0"/>
              <w:adjustRightInd w:val="0"/>
              <w:rPr>
                <w:rFonts w:ascii="Candara" w:hAnsi="Candara" w:cs="Arial"/>
                <w:color w:val="000000"/>
                <w:sz w:val="22"/>
                <w:szCs w:val="22"/>
              </w:rPr>
            </w:pPr>
            <w:r w:rsidRPr="003D2BC9">
              <w:rPr>
                <w:rFonts w:ascii="Candara" w:hAnsi="Candara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="00072E96" w:rsidRPr="003D2BC9">
              <w:rPr>
                <w:rFonts w:ascii="Candara" w:hAnsi="Candara" w:cs="Arial"/>
                <w:b/>
                <w:bCs/>
                <w:color w:val="000000"/>
                <w:sz w:val="22"/>
                <w:szCs w:val="22"/>
              </w:rPr>
              <w:t>Headteacher</w:t>
            </w:r>
            <w:r w:rsidRPr="003D2BC9">
              <w:rPr>
                <w:rFonts w:ascii="Candara" w:hAnsi="Candara" w:cs="Arial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2861" w:type="dxa"/>
          </w:tcPr>
          <w:p w14:paraId="6D927967" w14:textId="04F7B86A" w:rsidR="23B52107" w:rsidRDefault="23B52107" w:rsidP="23B52107">
            <w:pPr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AA441FC" w14:textId="1ED492EB" w:rsidR="00581348" w:rsidRPr="003D2BC9" w:rsidRDefault="00581348" w:rsidP="00A90425">
            <w:pPr>
              <w:autoSpaceDE w:val="0"/>
              <w:autoSpaceDN w:val="0"/>
              <w:adjustRightInd w:val="0"/>
              <w:ind w:left="1440" w:hanging="1440"/>
              <w:rPr>
                <w:rFonts w:ascii="Candara" w:hAnsi="Candara" w:cs="Arial"/>
                <w:color w:val="000000"/>
                <w:sz w:val="22"/>
                <w:szCs w:val="22"/>
              </w:rPr>
            </w:pPr>
            <w:r w:rsidRPr="003D2BC9">
              <w:rPr>
                <w:rFonts w:ascii="Candara" w:hAnsi="Candara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61" w:type="dxa"/>
          </w:tcPr>
          <w:p w14:paraId="3AD9A6A7" w14:textId="77777777" w:rsidR="00581348" w:rsidRDefault="00581348" w:rsidP="009E122C">
            <w:pPr>
              <w:autoSpaceDE w:val="0"/>
              <w:autoSpaceDN w:val="0"/>
              <w:adjustRightInd w:val="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1B3F3C1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7C8547F4" w14:textId="1D9AABFE" w:rsidR="1B3F3C19" w:rsidRDefault="1B3F3C19" w:rsidP="1B3F3C19">
            <w:pPr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361DF04" w14:textId="4ADB2883" w:rsidR="00A90425" w:rsidRPr="003D2BC9" w:rsidRDefault="00A90425" w:rsidP="009E122C">
            <w:pPr>
              <w:autoSpaceDE w:val="0"/>
              <w:autoSpaceDN w:val="0"/>
              <w:adjustRightInd w:val="0"/>
              <w:rPr>
                <w:rFonts w:ascii="Candara" w:hAnsi="Candara" w:cs="Arial"/>
                <w:color w:val="000000"/>
                <w:sz w:val="22"/>
                <w:szCs w:val="22"/>
              </w:rPr>
            </w:pPr>
            <w:r w:rsidRPr="003D2BC9">
              <w:rPr>
                <w:rFonts w:ascii="Candara" w:hAnsi="Candara" w:cs="Arial"/>
                <w:b/>
                <w:bCs/>
                <w:color w:val="000000"/>
                <w:sz w:val="22"/>
                <w:szCs w:val="22"/>
              </w:rPr>
              <w:t>Date:</w:t>
            </w:r>
          </w:p>
        </w:tc>
      </w:tr>
    </w:tbl>
    <w:p w14:paraId="1299C43A" w14:textId="77777777" w:rsidR="00581348" w:rsidRPr="002E6C0E" w:rsidRDefault="00581348" w:rsidP="00581348">
      <w:pPr>
        <w:rPr>
          <w:rFonts w:ascii="Candara" w:hAnsi="Candara"/>
          <w:sz w:val="22"/>
          <w:szCs w:val="22"/>
        </w:rPr>
      </w:pPr>
    </w:p>
    <w:p w14:paraId="4DDBEF00" w14:textId="77777777" w:rsidR="00602DEC" w:rsidRPr="002E6C0E" w:rsidRDefault="00602DEC" w:rsidP="009F68B1">
      <w:pPr>
        <w:jc w:val="both"/>
        <w:rPr>
          <w:rFonts w:ascii="Candara" w:hAnsi="Candara"/>
          <w:sz w:val="22"/>
          <w:szCs w:val="22"/>
        </w:rPr>
      </w:pPr>
    </w:p>
    <w:sectPr w:rsidR="00602DEC" w:rsidRPr="002E6C0E" w:rsidSect="00CF4C53">
      <w:footerReference w:type="default" r:id="rId11"/>
      <w:pgSz w:w="11906" w:h="16838" w:code="9"/>
      <w:pgMar w:top="964" w:right="1797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A503E" w14:textId="77777777" w:rsidR="007B2BC3" w:rsidRDefault="007B2BC3">
      <w:r>
        <w:separator/>
      </w:r>
    </w:p>
  </w:endnote>
  <w:endnote w:type="continuationSeparator" w:id="0">
    <w:p w14:paraId="15E8867F" w14:textId="77777777" w:rsidR="007B2BC3" w:rsidRDefault="007B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B9EA" w14:textId="54B60ADC" w:rsidR="009B01ED" w:rsidRDefault="009B01ED">
    <w:pPr>
      <w:pStyle w:val="Footer"/>
      <w:pBdr>
        <w:top w:val="single" w:sz="12" w:space="3" w:color="C0C0C0"/>
      </w:pBdr>
      <w:tabs>
        <w:tab w:val="clear" w:pos="4153"/>
      </w:tabs>
      <w:rPr>
        <w:b/>
        <w:bCs/>
        <w:i/>
        <w:iCs/>
        <w:sz w:val="16"/>
      </w:rPr>
    </w:pPr>
    <w:r>
      <w:rPr>
        <w:b/>
        <w:bCs/>
        <w:i/>
        <w:iCs/>
        <w:sz w:val="16"/>
      </w:rPr>
      <w:t>Job Description</w:t>
    </w:r>
    <w:r>
      <w:rPr>
        <w:b/>
        <w:bCs/>
        <w:i/>
        <w:iCs/>
        <w:sz w:val="16"/>
      </w:rPr>
      <w:tab/>
      <w:t xml:space="preserve">Page </w:t>
    </w:r>
    <w:r>
      <w:rPr>
        <w:rStyle w:val="PageNumber"/>
        <w:b/>
        <w:bCs/>
        <w:i/>
        <w:iCs/>
        <w:sz w:val="16"/>
      </w:rPr>
      <w:fldChar w:fldCharType="begin"/>
    </w:r>
    <w:r>
      <w:rPr>
        <w:rStyle w:val="PageNumber"/>
        <w:b/>
        <w:bCs/>
        <w:i/>
        <w:iCs/>
        <w:sz w:val="16"/>
      </w:rPr>
      <w:instrText xml:space="preserve"> PAGE </w:instrText>
    </w:r>
    <w:r>
      <w:rPr>
        <w:rStyle w:val="PageNumber"/>
        <w:b/>
        <w:bCs/>
        <w:i/>
        <w:iCs/>
        <w:sz w:val="16"/>
      </w:rPr>
      <w:fldChar w:fldCharType="separate"/>
    </w:r>
    <w:r w:rsidR="00912054">
      <w:rPr>
        <w:rStyle w:val="PageNumber"/>
        <w:b/>
        <w:bCs/>
        <w:i/>
        <w:iCs/>
        <w:noProof/>
        <w:sz w:val="16"/>
      </w:rPr>
      <w:t>2</w:t>
    </w:r>
    <w:r>
      <w:rPr>
        <w:rStyle w:val="PageNumber"/>
        <w:b/>
        <w:bCs/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8E2B6" w14:textId="77777777" w:rsidR="007B2BC3" w:rsidRDefault="007B2BC3">
      <w:r>
        <w:separator/>
      </w:r>
    </w:p>
  </w:footnote>
  <w:footnote w:type="continuationSeparator" w:id="0">
    <w:p w14:paraId="1C3B44DE" w14:textId="77777777" w:rsidR="007B2BC3" w:rsidRDefault="007B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C9A"/>
    <w:multiLevelType w:val="hybridMultilevel"/>
    <w:tmpl w:val="5FAE2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A3653"/>
    <w:multiLevelType w:val="hybridMultilevel"/>
    <w:tmpl w:val="AE5C9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25517"/>
    <w:multiLevelType w:val="hybridMultilevel"/>
    <w:tmpl w:val="255C88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251FC6"/>
    <w:multiLevelType w:val="hybridMultilevel"/>
    <w:tmpl w:val="3760E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11543"/>
    <w:multiLevelType w:val="hybridMultilevel"/>
    <w:tmpl w:val="1292D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D2FD6"/>
    <w:multiLevelType w:val="hybridMultilevel"/>
    <w:tmpl w:val="DF30E3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0C2533"/>
    <w:multiLevelType w:val="hybridMultilevel"/>
    <w:tmpl w:val="9E4A2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A2B87"/>
    <w:multiLevelType w:val="hybridMultilevel"/>
    <w:tmpl w:val="43E2B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1F32DE"/>
    <w:multiLevelType w:val="hybridMultilevel"/>
    <w:tmpl w:val="71DC6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67AFD"/>
    <w:multiLevelType w:val="hybridMultilevel"/>
    <w:tmpl w:val="3B9E6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13485"/>
    <w:multiLevelType w:val="hybridMultilevel"/>
    <w:tmpl w:val="427C0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7805D1"/>
    <w:multiLevelType w:val="hybridMultilevel"/>
    <w:tmpl w:val="B1188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948C7"/>
    <w:multiLevelType w:val="hybridMultilevel"/>
    <w:tmpl w:val="710A12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574D0"/>
    <w:multiLevelType w:val="hybridMultilevel"/>
    <w:tmpl w:val="2DD25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116F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5ED58A6"/>
    <w:multiLevelType w:val="hybridMultilevel"/>
    <w:tmpl w:val="294CA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C79A6"/>
    <w:multiLevelType w:val="hybridMultilevel"/>
    <w:tmpl w:val="651A3458"/>
    <w:lvl w:ilvl="0" w:tplc="8CC26FB2">
      <w:numFmt w:val="bullet"/>
      <w:lvlText w:val="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"/>
  </w:num>
  <w:num w:numId="6">
    <w:abstractNumId w:val="4"/>
  </w:num>
  <w:num w:numId="7">
    <w:abstractNumId w:val="10"/>
  </w:num>
  <w:num w:numId="8">
    <w:abstractNumId w:val="12"/>
  </w:num>
  <w:num w:numId="9">
    <w:abstractNumId w:val="15"/>
  </w:num>
  <w:num w:numId="10">
    <w:abstractNumId w:val="16"/>
  </w:num>
  <w:num w:numId="11">
    <w:abstractNumId w:val="8"/>
  </w:num>
  <w:num w:numId="12">
    <w:abstractNumId w:val="3"/>
  </w:num>
  <w:num w:numId="13">
    <w:abstractNumId w:val="11"/>
  </w:num>
  <w:num w:numId="14">
    <w:abstractNumId w:val="9"/>
  </w:num>
  <w:num w:numId="15">
    <w:abstractNumId w:val="1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EC"/>
    <w:rsid w:val="00037EC1"/>
    <w:rsid w:val="00072E96"/>
    <w:rsid w:val="000C1E2E"/>
    <w:rsid w:val="000E4943"/>
    <w:rsid w:val="000F7BB1"/>
    <w:rsid w:val="001B43CA"/>
    <w:rsid w:val="001B5A9A"/>
    <w:rsid w:val="001D49B9"/>
    <w:rsid w:val="0028362A"/>
    <w:rsid w:val="002E6C0E"/>
    <w:rsid w:val="00307769"/>
    <w:rsid w:val="00323AB1"/>
    <w:rsid w:val="00350D23"/>
    <w:rsid w:val="003D5567"/>
    <w:rsid w:val="00420C82"/>
    <w:rsid w:val="00521E31"/>
    <w:rsid w:val="00562C4B"/>
    <w:rsid w:val="00570D01"/>
    <w:rsid w:val="00581348"/>
    <w:rsid w:val="005B78F9"/>
    <w:rsid w:val="005C3109"/>
    <w:rsid w:val="005E10FF"/>
    <w:rsid w:val="00602DEC"/>
    <w:rsid w:val="00620A7A"/>
    <w:rsid w:val="00651BA0"/>
    <w:rsid w:val="00676BD3"/>
    <w:rsid w:val="006A16B3"/>
    <w:rsid w:val="006B1ED0"/>
    <w:rsid w:val="007B2BC3"/>
    <w:rsid w:val="007C62D2"/>
    <w:rsid w:val="007C6EA3"/>
    <w:rsid w:val="00831C58"/>
    <w:rsid w:val="008712D4"/>
    <w:rsid w:val="008A04CA"/>
    <w:rsid w:val="008D4C69"/>
    <w:rsid w:val="008F449C"/>
    <w:rsid w:val="00912054"/>
    <w:rsid w:val="009B01ED"/>
    <w:rsid w:val="009D49EF"/>
    <w:rsid w:val="009E122C"/>
    <w:rsid w:val="009F68B1"/>
    <w:rsid w:val="00A27168"/>
    <w:rsid w:val="00A90425"/>
    <w:rsid w:val="00AD61C0"/>
    <w:rsid w:val="00B46BC5"/>
    <w:rsid w:val="00B5044C"/>
    <w:rsid w:val="00B66EEF"/>
    <w:rsid w:val="00C13CE5"/>
    <w:rsid w:val="00C60A61"/>
    <w:rsid w:val="00CF4C53"/>
    <w:rsid w:val="00D00F5B"/>
    <w:rsid w:val="00D041EF"/>
    <w:rsid w:val="00D57707"/>
    <w:rsid w:val="00D65FAA"/>
    <w:rsid w:val="00D9347F"/>
    <w:rsid w:val="00D942BF"/>
    <w:rsid w:val="00DD1100"/>
    <w:rsid w:val="00DF08A9"/>
    <w:rsid w:val="00E90BFD"/>
    <w:rsid w:val="00EC0FFF"/>
    <w:rsid w:val="1B3F3C19"/>
    <w:rsid w:val="23B5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EC87AD7"/>
  <w15:chartTrackingRefBased/>
  <w15:docId w15:val="{27DE5463-7F7E-41C8-A07E-9FDD9A4C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DEC"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602DEC"/>
    <w:pPr>
      <w:keepNext/>
      <w:jc w:val="both"/>
      <w:outlineLvl w:val="0"/>
    </w:pPr>
    <w:rPr>
      <w:b/>
      <w:sz w:val="22"/>
    </w:rPr>
  </w:style>
  <w:style w:type="paragraph" w:styleId="Heading3">
    <w:name w:val="heading 3"/>
    <w:basedOn w:val="Normal"/>
    <w:next w:val="Normal"/>
    <w:qFormat/>
    <w:rsid w:val="00602DEC"/>
    <w:pPr>
      <w:keepNext/>
      <w:jc w:val="center"/>
      <w:outlineLvl w:val="2"/>
    </w:pPr>
    <w:rPr>
      <w:rFonts w:ascii="Arial Black" w:hAnsi="Arial Black"/>
      <w:b/>
      <w:i/>
      <w:iCs/>
    </w:rPr>
  </w:style>
  <w:style w:type="paragraph" w:styleId="Heading4">
    <w:name w:val="heading 4"/>
    <w:basedOn w:val="Normal"/>
    <w:next w:val="Normal"/>
    <w:qFormat/>
    <w:rsid w:val="00602DEC"/>
    <w:pPr>
      <w:keepNext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rsid w:val="00602DEC"/>
    <w:pPr>
      <w:spacing w:after="120"/>
      <w:jc w:val="both"/>
    </w:pPr>
    <w:rPr>
      <w:rFonts w:ascii="Arial Black" w:hAnsi="Arial Black"/>
    </w:rPr>
  </w:style>
  <w:style w:type="paragraph" w:styleId="Title">
    <w:name w:val="Title"/>
    <w:basedOn w:val="Normal"/>
    <w:qFormat/>
    <w:rsid w:val="00602DEC"/>
    <w:pPr>
      <w:jc w:val="center"/>
    </w:pPr>
    <w:rPr>
      <w:rFonts w:ascii="Arial Black" w:hAnsi="Arial Black"/>
      <w:b/>
      <w:sz w:val="36"/>
    </w:rPr>
  </w:style>
  <w:style w:type="paragraph" w:customStyle="1" w:styleId="Anewheading">
    <w:name w:val="A new heading"/>
    <w:basedOn w:val="Normal"/>
    <w:autoRedefine/>
    <w:rsid w:val="00602DEC"/>
    <w:pPr>
      <w:spacing w:after="120"/>
      <w:jc w:val="both"/>
    </w:pPr>
    <w:rPr>
      <w:rFonts w:ascii="Arial Black" w:hAnsi="Arial Black"/>
      <w:b/>
      <w:sz w:val="22"/>
    </w:rPr>
  </w:style>
  <w:style w:type="paragraph" w:styleId="Header">
    <w:name w:val="header"/>
    <w:basedOn w:val="Normal"/>
    <w:rsid w:val="00602D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02DE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02DEC"/>
  </w:style>
  <w:style w:type="paragraph" w:styleId="BalloonText">
    <w:name w:val="Balloon Text"/>
    <w:basedOn w:val="Normal"/>
    <w:semiHidden/>
    <w:rsid w:val="00B46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b5842-cd5e-43df-bc5c-f2202ef7ba9a">
      <Terms xmlns="http://schemas.microsoft.com/office/infopath/2007/PartnerControls"/>
    </lcf76f155ced4ddcb4097134ff3c332f>
    <TaxCatchAll xmlns="d91a3308-8077-4df2-8f45-e68a239c51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A468AC1305841B2449C1E998CA049" ma:contentTypeVersion="17" ma:contentTypeDescription="Create a new document." ma:contentTypeScope="" ma:versionID="eee9f96e83759105445141136855985d">
  <xsd:schema xmlns:xsd="http://www.w3.org/2001/XMLSchema" xmlns:xs="http://www.w3.org/2001/XMLSchema" xmlns:p="http://schemas.microsoft.com/office/2006/metadata/properties" xmlns:ns2="398b5842-cd5e-43df-bc5c-f2202ef7ba9a" xmlns:ns3="d91a3308-8077-4df2-8f45-e68a239c51f2" targetNamespace="http://schemas.microsoft.com/office/2006/metadata/properties" ma:root="true" ma:fieldsID="fad5493f1f837847ac00bc585aa9ca6a" ns2:_="" ns3:_="">
    <xsd:import namespace="398b5842-cd5e-43df-bc5c-f2202ef7ba9a"/>
    <xsd:import namespace="d91a3308-8077-4df2-8f45-e68a239c5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5842-cd5e-43df-bc5c-f2202ef7b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e923b5-f79e-47fc-b70b-358a5d4a41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a3308-8077-4df2-8f45-e68a239c5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e05d157-15fe-430d-b29c-eae6e578657e}" ma:internalName="TaxCatchAll" ma:showField="CatchAllData" ma:web="d91a3308-8077-4df2-8f45-e68a239c5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E2335-67B8-4EA5-9277-C6A8C247FC7B}">
  <ds:schemaRefs>
    <ds:schemaRef ds:uri="http://schemas.microsoft.com/office/2006/metadata/properties"/>
    <ds:schemaRef ds:uri="http://schemas.microsoft.com/office/infopath/2007/PartnerControls"/>
    <ds:schemaRef ds:uri="398b5842-cd5e-43df-bc5c-f2202ef7ba9a"/>
    <ds:schemaRef ds:uri="d91a3308-8077-4df2-8f45-e68a239c51f2"/>
  </ds:schemaRefs>
</ds:datastoreItem>
</file>

<file path=customXml/itemProps2.xml><?xml version="1.0" encoding="utf-8"?>
<ds:datastoreItem xmlns:ds="http://schemas.openxmlformats.org/officeDocument/2006/customXml" ds:itemID="{F49B1C5B-ED7B-4D62-8305-8165B357D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b5842-cd5e-43df-bc5c-f2202ef7ba9a"/>
    <ds:schemaRef ds:uri="d91a3308-8077-4df2-8f45-e68a239c5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D8B6A-C166-4FE2-8A63-D95066E020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5482</Characters>
  <Application>Microsoft Office Word</Application>
  <DocSecurity>0</DocSecurity>
  <Lines>45</Lines>
  <Paragraphs>12</Paragraphs>
  <ScaleCrop>false</ScaleCrop>
  <Company>Slade Primary School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SLADE PRIMARY SCHOOL</dc:title>
  <dc:subject/>
  <dc:creator>The Headteacher</dc:creator>
  <cp:keywords/>
  <cp:lastModifiedBy>Amanda Parsons</cp:lastModifiedBy>
  <cp:revision>6</cp:revision>
  <cp:lastPrinted>2015-03-18T21:54:00Z</cp:lastPrinted>
  <dcterms:created xsi:type="dcterms:W3CDTF">2023-06-16T13:38:00Z</dcterms:created>
  <dcterms:modified xsi:type="dcterms:W3CDTF">2025-06-25T13:44:00Z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0x010100F78A468AC1305841B2449C1E998CA049</vt:lpwstr>
  </property>
  <property fmtid="{D5CDD505-2E9C-101B-9397-08002B2CF9AE}" pid="3" name="MediaServiceImageTags">
    <vt:lpwstr/>
  </property>
</Properties>
</file>